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DB" w:rsidRPr="00B23C2A" w:rsidRDefault="00775ED7" w:rsidP="00DC4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PRZEDMIOTOWE ZASADY</w:t>
      </w:r>
      <w:r w:rsidR="00DC43DB" w:rsidRPr="00B23C2A">
        <w:rPr>
          <w:rFonts w:ascii="Times New Roman" w:hAnsi="Times New Roman" w:cs="Times New Roman"/>
          <w:sz w:val="24"/>
          <w:szCs w:val="24"/>
        </w:rPr>
        <w:t xml:space="preserve"> OCENIANIA Z FIZYKI</w:t>
      </w:r>
      <w:r w:rsidR="00DC43DB" w:rsidRPr="00B23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3DB" w:rsidRPr="00B23C2A">
        <w:rPr>
          <w:rFonts w:ascii="Times New Roman" w:hAnsi="Times New Roman" w:cs="Times New Roman"/>
          <w:sz w:val="24"/>
          <w:szCs w:val="24"/>
        </w:rPr>
        <w:t>DLA UCZNIÓW KLAS VII</w:t>
      </w:r>
      <w:r w:rsidR="00BC48ED" w:rsidRPr="00B23C2A">
        <w:rPr>
          <w:rFonts w:ascii="Times New Roman" w:hAnsi="Times New Roman" w:cs="Times New Roman"/>
          <w:sz w:val="24"/>
          <w:szCs w:val="24"/>
        </w:rPr>
        <w:t xml:space="preserve"> i VIII</w:t>
      </w:r>
      <w:r w:rsidR="00171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F32" w:rsidRDefault="00982F32" w:rsidP="00DC4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3C2A">
        <w:rPr>
          <w:rFonts w:ascii="Times New Roman" w:hAnsi="Times New Roman" w:cs="Times New Roman"/>
          <w:sz w:val="24"/>
          <w:szCs w:val="24"/>
        </w:rPr>
        <w:t>Szkoły Podstawowej nr 2 w Chmielniku</w:t>
      </w:r>
    </w:p>
    <w:p w:rsidR="00171BA1" w:rsidRPr="00B23C2A" w:rsidRDefault="00C9152C" w:rsidP="00DC4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 2021/2022</w:t>
      </w:r>
    </w:p>
    <w:p w:rsidR="00DC43DB" w:rsidRPr="00112D55" w:rsidRDefault="00DC43DB" w:rsidP="00DC43DB">
      <w:pPr>
        <w:spacing w:after="0"/>
        <w:jc w:val="center"/>
        <w:rPr>
          <w:rFonts w:ascii="Times New Roman" w:hAnsi="Times New Roman" w:cs="Times New Roman"/>
        </w:rPr>
      </w:pPr>
      <w:r w:rsidRPr="00112D55">
        <w:rPr>
          <w:rFonts w:ascii="Times New Roman" w:hAnsi="Times New Roman" w:cs="Times New Roman"/>
        </w:rPr>
        <w:t xml:space="preserve"> </w:t>
      </w:r>
    </w:p>
    <w:p w:rsidR="00DC43DB" w:rsidRPr="00112D55" w:rsidRDefault="00723292" w:rsidP="00DC4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Opracowane</w:t>
      </w:r>
      <w:r w:rsidR="00DC43DB" w:rsidRPr="00112D55">
        <w:rPr>
          <w:rFonts w:ascii="Times New Roman" w:hAnsi="Times New Roman" w:cs="Times New Roman"/>
          <w:sz w:val="24"/>
          <w:szCs w:val="24"/>
        </w:rPr>
        <w:t xml:space="preserve"> na podstawie:</w:t>
      </w:r>
    </w:p>
    <w:p w:rsidR="00DC43DB" w:rsidRPr="00112D55" w:rsidRDefault="00DC43DB" w:rsidP="00DC43D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D55">
        <w:rPr>
          <w:rFonts w:ascii="Times New Roman" w:hAnsi="Times New Roman" w:cs="Times New Roman"/>
          <w:sz w:val="24"/>
          <w:szCs w:val="24"/>
        </w:rPr>
        <w:t>Po</w:t>
      </w:r>
      <w:r w:rsidR="00302BE1">
        <w:rPr>
          <w:rFonts w:ascii="Times New Roman" w:hAnsi="Times New Roman" w:cs="Times New Roman"/>
          <w:sz w:val="24"/>
          <w:szCs w:val="24"/>
        </w:rPr>
        <w:t>dstawy programowej z fizyki</w:t>
      </w:r>
      <w:r w:rsidRPr="00112D55">
        <w:rPr>
          <w:rFonts w:ascii="Times New Roman" w:hAnsi="Times New Roman" w:cs="Times New Roman"/>
          <w:sz w:val="24"/>
          <w:szCs w:val="24"/>
        </w:rPr>
        <w:t>.</w:t>
      </w:r>
    </w:p>
    <w:p w:rsidR="00DC43DB" w:rsidRPr="00112D55" w:rsidRDefault="00DC43DB" w:rsidP="00DC43D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D55">
        <w:rPr>
          <w:rFonts w:ascii="Times New Roman" w:hAnsi="Times New Roman" w:cs="Times New Roman"/>
          <w:sz w:val="24"/>
          <w:szCs w:val="24"/>
        </w:rPr>
        <w:t>Wewnątrzszkolnego</w:t>
      </w:r>
      <w:r>
        <w:rPr>
          <w:rFonts w:ascii="Times New Roman" w:hAnsi="Times New Roman" w:cs="Times New Roman"/>
          <w:sz w:val="24"/>
          <w:szCs w:val="24"/>
        </w:rPr>
        <w:t xml:space="preserve"> Systemu Oceniania</w:t>
      </w:r>
      <w:r w:rsidRPr="00112D55">
        <w:rPr>
          <w:rFonts w:ascii="Times New Roman" w:hAnsi="Times New Roman" w:cs="Times New Roman"/>
          <w:sz w:val="24"/>
          <w:szCs w:val="24"/>
        </w:rPr>
        <w:t>.</w:t>
      </w:r>
    </w:p>
    <w:p w:rsidR="00DC43DB" w:rsidRPr="00112D55" w:rsidRDefault="00DC43DB" w:rsidP="00DC43D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D55">
        <w:rPr>
          <w:rFonts w:ascii="Times New Roman" w:hAnsi="Times New Roman" w:cs="Times New Roman"/>
          <w:sz w:val="24"/>
          <w:szCs w:val="24"/>
        </w:rPr>
        <w:t>Progra</w:t>
      </w:r>
      <w:r w:rsidR="009B62F6">
        <w:rPr>
          <w:rFonts w:ascii="Times New Roman" w:hAnsi="Times New Roman" w:cs="Times New Roman"/>
          <w:sz w:val="24"/>
          <w:szCs w:val="24"/>
        </w:rPr>
        <w:t xml:space="preserve">mu nauczania fizyki „Spotkania z fizyką”  </w:t>
      </w:r>
      <w:r w:rsidRPr="00112D55">
        <w:rPr>
          <w:rFonts w:ascii="Times New Roman" w:hAnsi="Times New Roman" w:cs="Times New Roman"/>
          <w:sz w:val="24"/>
          <w:szCs w:val="24"/>
        </w:rPr>
        <w:t>Wydawnictwa Nowa Era.</w:t>
      </w:r>
    </w:p>
    <w:p w:rsidR="00DC43DB" w:rsidRPr="008C58E4" w:rsidRDefault="00DC43DB" w:rsidP="00DC4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8E4" w:rsidRPr="008C58E4" w:rsidRDefault="008C58E4" w:rsidP="008C58E4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58E4">
        <w:rPr>
          <w:rFonts w:ascii="Times New Roman" w:hAnsi="Times New Roman" w:cs="Times New Roman"/>
          <w:b/>
          <w:sz w:val="24"/>
          <w:szCs w:val="24"/>
        </w:rPr>
        <w:t>Wymagania ogólne – uczeń:</w:t>
      </w:r>
    </w:p>
    <w:p w:rsidR="008C58E4" w:rsidRDefault="008C58E4" w:rsidP="008C58E4">
      <w:pPr>
        <w:pStyle w:val="kropkalistalisty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8E4">
        <w:rPr>
          <w:rFonts w:ascii="Times New Roman" w:hAnsi="Times New Roman" w:cs="Times New Roman"/>
          <w:sz w:val="24"/>
          <w:szCs w:val="24"/>
        </w:rPr>
        <w:t>wykorzystuje pojęcia i wielkości fizyczne do opisu zjawisk oraz wskazuje ich przykłady w otaczającej rzeczywistości,</w:t>
      </w:r>
    </w:p>
    <w:p w:rsidR="008C58E4" w:rsidRDefault="008C58E4" w:rsidP="008C58E4">
      <w:pPr>
        <w:pStyle w:val="kropkalistalisty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8E4">
        <w:rPr>
          <w:rFonts w:ascii="Times New Roman" w:hAnsi="Times New Roman" w:cs="Times New Roman"/>
          <w:sz w:val="24"/>
          <w:szCs w:val="24"/>
        </w:rPr>
        <w:t>rozwiązuje problemy z wykorzystaniem praw i zależności fizycznych,</w:t>
      </w:r>
    </w:p>
    <w:p w:rsidR="008C58E4" w:rsidRPr="008C58E4" w:rsidRDefault="008C58E4" w:rsidP="008C58E4">
      <w:pPr>
        <w:pStyle w:val="kropkalistalisty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C58E4">
        <w:rPr>
          <w:rFonts w:ascii="Times New Roman" w:hAnsi="Times New Roman" w:cs="Times New Roman"/>
          <w:sz w:val="24"/>
          <w:szCs w:val="24"/>
        </w:rPr>
        <w:t xml:space="preserve"> planuje i przeprowadza obserwacje lub doświadczenia oraz wnioskuje na podstawie ich wyników,</w:t>
      </w:r>
    </w:p>
    <w:p w:rsidR="008C58E4" w:rsidRPr="008C58E4" w:rsidRDefault="008C58E4" w:rsidP="008C58E4">
      <w:pPr>
        <w:pStyle w:val="kropkalistalisty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8E4">
        <w:rPr>
          <w:rFonts w:ascii="Times New Roman" w:hAnsi="Times New Roman" w:cs="Times New Roman"/>
          <w:sz w:val="24"/>
          <w:szCs w:val="24"/>
        </w:rPr>
        <w:t>posługuje się informacjami pochodzącymi z analizy materiałów źródłowych, w tym tekstów popularnonaukowych.</w:t>
      </w:r>
    </w:p>
    <w:p w:rsidR="008C58E4" w:rsidRPr="008C58E4" w:rsidRDefault="008C58E4" w:rsidP="008C58E4">
      <w:pPr>
        <w:pStyle w:val="tekstglowny"/>
        <w:rPr>
          <w:rFonts w:ascii="Times New Roman" w:hAnsi="Times New Roman" w:cs="Times New Roman"/>
          <w:b/>
          <w:bCs/>
          <w:sz w:val="24"/>
          <w:szCs w:val="24"/>
        </w:rPr>
      </w:pPr>
    </w:p>
    <w:p w:rsidR="008C58E4" w:rsidRPr="008C58E4" w:rsidRDefault="008C58E4" w:rsidP="008C58E4">
      <w:pPr>
        <w:pStyle w:val="tekstglowny"/>
        <w:rPr>
          <w:rFonts w:ascii="Times New Roman" w:hAnsi="Times New Roman" w:cs="Times New Roman"/>
          <w:b/>
          <w:bCs/>
          <w:sz w:val="24"/>
          <w:szCs w:val="24"/>
        </w:rPr>
      </w:pPr>
      <w:r w:rsidRPr="008C58E4">
        <w:rPr>
          <w:rFonts w:ascii="Times New Roman" w:hAnsi="Times New Roman" w:cs="Times New Roman"/>
          <w:b/>
          <w:bCs/>
          <w:sz w:val="24"/>
          <w:szCs w:val="24"/>
        </w:rPr>
        <w:t>Ponadto uczeń:</w:t>
      </w:r>
    </w:p>
    <w:p w:rsidR="008C58E4" w:rsidRPr="008C58E4" w:rsidRDefault="008C58E4" w:rsidP="008C58E4">
      <w:pPr>
        <w:pStyle w:val="kropkalistalisty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C58E4">
        <w:rPr>
          <w:rFonts w:ascii="Times New Roman" w:hAnsi="Times New Roman" w:cs="Times New Roman"/>
          <w:sz w:val="24"/>
          <w:szCs w:val="24"/>
        </w:rPr>
        <w:t>sprawnie komunikuje się,</w:t>
      </w:r>
    </w:p>
    <w:p w:rsidR="008C58E4" w:rsidRPr="008C58E4" w:rsidRDefault="008C58E4" w:rsidP="008C58E4">
      <w:pPr>
        <w:pStyle w:val="kropkalistalisty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C58E4">
        <w:rPr>
          <w:rFonts w:ascii="Times New Roman" w:hAnsi="Times New Roman" w:cs="Times New Roman"/>
          <w:sz w:val="24"/>
          <w:szCs w:val="24"/>
        </w:rPr>
        <w:t>sprawnie wykorzystuje narzędzia matematyki,</w:t>
      </w:r>
    </w:p>
    <w:p w:rsidR="008C58E4" w:rsidRPr="008C58E4" w:rsidRDefault="008C58E4" w:rsidP="008C58E4">
      <w:pPr>
        <w:pStyle w:val="kropkalistalisty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C58E4">
        <w:rPr>
          <w:rFonts w:ascii="Times New Roman" w:hAnsi="Times New Roman" w:cs="Times New Roman"/>
          <w:sz w:val="24"/>
          <w:szCs w:val="24"/>
        </w:rPr>
        <w:t>poszukuje, porządkuje, krytycznie analizuje oraz wykorzystuje informacje z różnych źródeł,</w:t>
      </w:r>
    </w:p>
    <w:p w:rsidR="008C58E4" w:rsidRPr="008C58E4" w:rsidRDefault="008C58E4" w:rsidP="008C58E4">
      <w:pPr>
        <w:pStyle w:val="kropkalistalisty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C58E4">
        <w:rPr>
          <w:rFonts w:ascii="Times New Roman" w:hAnsi="Times New Roman" w:cs="Times New Roman"/>
          <w:sz w:val="24"/>
          <w:szCs w:val="24"/>
        </w:rPr>
        <w:t xml:space="preserve">potrafi pracować w zespole. </w:t>
      </w:r>
    </w:p>
    <w:p w:rsidR="00DC43DB" w:rsidRPr="00947A98" w:rsidRDefault="00DC43DB" w:rsidP="00DC4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3DB" w:rsidRPr="008C58E4" w:rsidRDefault="00DC43DB" w:rsidP="008C58E4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58E4">
        <w:rPr>
          <w:rFonts w:ascii="Times New Roman" w:hAnsi="Times New Roman" w:cs="Times New Roman"/>
          <w:b/>
          <w:sz w:val="24"/>
          <w:szCs w:val="24"/>
        </w:rPr>
        <w:t>Sposoby pomiaru osiągnięć uczniów:</w:t>
      </w:r>
    </w:p>
    <w:p w:rsidR="00DC43DB" w:rsidRDefault="00DC43DB" w:rsidP="00DC43D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98">
        <w:rPr>
          <w:rFonts w:ascii="Times New Roman" w:hAnsi="Times New Roman" w:cs="Times New Roman"/>
          <w:sz w:val="24"/>
          <w:szCs w:val="24"/>
          <w:u w:val="single"/>
        </w:rPr>
        <w:t>Odpowiedzi ustne</w:t>
      </w:r>
      <w:r w:rsidR="00BC48ED">
        <w:rPr>
          <w:rFonts w:ascii="Times New Roman" w:hAnsi="Times New Roman" w:cs="Times New Roman"/>
          <w:sz w:val="24"/>
          <w:szCs w:val="24"/>
        </w:rPr>
        <w:t xml:space="preserve"> (waga3)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A98">
        <w:rPr>
          <w:rFonts w:ascii="Times New Roman" w:hAnsi="Times New Roman" w:cs="Times New Roman"/>
          <w:sz w:val="24"/>
          <w:szCs w:val="24"/>
        </w:rPr>
        <w:t>dotyczące wiadomoś</w:t>
      </w:r>
      <w:r>
        <w:rPr>
          <w:rFonts w:ascii="Times New Roman" w:hAnsi="Times New Roman" w:cs="Times New Roman"/>
          <w:sz w:val="24"/>
          <w:szCs w:val="24"/>
        </w:rPr>
        <w:t xml:space="preserve">ci i umiejętności wynikających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947A98">
        <w:rPr>
          <w:rFonts w:ascii="Times New Roman" w:hAnsi="Times New Roman" w:cs="Times New Roman"/>
          <w:sz w:val="24"/>
          <w:szCs w:val="24"/>
        </w:rPr>
        <w:t>z aktualnie realizowanych treści programowych. Przy odpowiedzi obowiązuje znajomość materiału z trzech ostatnich lekcji, a w p</w:t>
      </w:r>
      <w:r>
        <w:rPr>
          <w:rFonts w:ascii="Times New Roman" w:hAnsi="Times New Roman" w:cs="Times New Roman"/>
          <w:sz w:val="24"/>
          <w:szCs w:val="24"/>
        </w:rPr>
        <w:t xml:space="preserve">rzypadku lekcji powtórzeniowej </w:t>
      </w:r>
      <w:r w:rsidRPr="00947A98">
        <w:rPr>
          <w:rFonts w:ascii="Times New Roman" w:hAnsi="Times New Roman" w:cs="Times New Roman"/>
          <w:sz w:val="24"/>
          <w:szCs w:val="24"/>
        </w:rPr>
        <w:t>z całego działu. Podstawą oceny jest rzeczowość, stosowanie języka przedmiotu, formułowanie wypowiedzi.</w:t>
      </w:r>
    </w:p>
    <w:p w:rsidR="00DC43DB" w:rsidRPr="00112D55" w:rsidRDefault="00DC43DB" w:rsidP="00DC43D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98">
        <w:rPr>
          <w:rFonts w:ascii="Times New Roman" w:hAnsi="Times New Roman" w:cs="Times New Roman"/>
          <w:sz w:val="24"/>
          <w:szCs w:val="24"/>
          <w:u w:val="single"/>
        </w:rPr>
        <w:t>Kartkówki</w:t>
      </w:r>
      <w:r w:rsidR="00BC48ED">
        <w:rPr>
          <w:rFonts w:ascii="Times New Roman" w:hAnsi="Times New Roman" w:cs="Times New Roman"/>
          <w:sz w:val="24"/>
          <w:szCs w:val="24"/>
        </w:rPr>
        <w:t>(waga 3)</w:t>
      </w:r>
      <w:r w:rsidR="00982F32" w:rsidRPr="00982F32">
        <w:rPr>
          <w:rFonts w:ascii="Times New Roman" w:hAnsi="Times New Roman" w:cs="Times New Roman"/>
          <w:sz w:val="24"/>
          <w:szCs w:val="24"/>
        </w:rPr>
        <w:t xml:space="preserve"> - </w:t>
      </w:r>
      <w:r w:rsidRPr="00982F32">
        <w:rPr>
          <w:rFonts w:ascii="Times New Roman" w:hAnsi="Times New Roman" w:cs="Times New Roman"/>
          <w:sz w:val="24"/>
          <w:szCs w:val="24"/>
        </w:rPr>
        <w:t xml:space="preserve"> </w:t>
      </w:r>
      <w:r w:rsidRPr="00947A98">
        <w:rPr>
          <w:rFonts w:ascii="Times New Roman" w:hAnsi="Times New Roman" w:cs="Times New Roman"/>
          <w:sz w:val="24"/>
          <w:szCs w:val="24"/>
        </w:rPr>
        <w:t xml:space="preserve">krótkie prace pisemne z bieżącego materiału (3 </w:t>
      </w:r>
      <w:r>
        <w:rPr>
          <w:rFonts w:ascii="Times New Roman" w:hAnsi="Times New Roman" w:cs="Times New Roman"/>
          <w:sz w:val="24"/>
          <w:szCs w:val="24"/>
        </w:rPr>
        <w:t xml:space="preserve">ostatnie lekcje), nie muszą być </w:t>
      </w:r>
      <w:r w:rsidRPr="00947A98">
        <w:rPr>
          <w:rFonts w:ascii="Times New Roman" w:hAnsi="Times New Roman" w:cs="Times New Roman"/>
          <w:sz w:val="24"/>
          <w:szCs w:val="24"/>
        </w:rPr>
        <w:t>zapowiada</w:t>
      </w:r>
      <w:r>
        <w:rPr>
          <w:rFonts w:ascii="Times New Roman" w:hAnsi="Times New Roman" w:cs="Times New Roman"/>
          <w:sz w:val="24"/>
          <w:szCs w:val="24"/>
        </w:rPr>
        <w:t>ne, trwają</w:t>
      </w:r>
      <w:r w:rsidRPr="00947A98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- 20</w:t>
      </w:r>
      <w:r w:rsidRPr="00947A98">
        <w:rPr>
          <w:rFonts w:ascii="Times New Roman" w:hAnsi="Times New Roman" w:cs="Times New Roman"/>
          <w:sz w:val="24"/>
          <w:szCs w:val="24"/>
        </w:rPr>
        <w:t xml:space="preserve"> minut. Uczeń może być zwolniony z kartkówki</w:t>
      </w:r>
      <w:r>
        <w:rPr>
          <w:rFonts w:ascii="Times New Roman" w:hAnsi="Times New Roman" w:cs="Times New Roman"/>
          <w:sz w:val="24"/>
          <w:szCs w:val="24"/>
        </w:rPr>
        <w:br/>
      </w:r>
      <w:r w:rsidRPr="00947A98">
        <w:rPr>
          <w:rFonts w:ascii="Times New Roman" w:hAnsi="Times New Roman" w:cs="Times New Roman"/>
          <w:sz w:val="24"/>
          <w:szCs w:val="24"/>
        </w:rPr>
        <w:t>w przypadku dłuższej nieobecności na lekcjach</w:t>
      </w:r>
      <w:r>
        <w:rPr>
          <w:rFonts w:ascii="Times New Roman" w:hAnsi="Times New Roman" w:cs="Times New Roman"/>
          <w:sz w:val="24"/>
          <w:szCs w:val="24"/>
        </w:rPr>
        <w:t>(dwie lekcje)</w:t>
      </w:r>
      <w:r w:rsidRPr="00947A98">
        <w:rPr>
          <w:rFonts w:ascii="Times New Roman" w:hAnsi="Times New Roman" w:cs="Times New Roman"/>
          <w:sz w:val="24"/>
          <w:szCs w:val="24"/>
        </w:rPr>
        <w:t xml:space="preserve"> spowodowanej chorobą. </w:t>
      </w:r>
    </w:p>
    <w:p w:rsidR="00DC43DB" w:rsidRPr="00B23C2A" w:rsidRDefault="00DC43DB" w:rsidP="00B23C2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2A">
        <w:rPr>
          <w:rFonts w:ascii="Times New Roman" w:hAnsi="Times New Roman" w:cs="Times New Roman"/>
          <w:sz w:val="24"/>
          <w:szCs w:val="24"/>
          <w:u w:val="single"/>
        </w:rPr>
        <w:t>Pisemne sprawdziany</w:t>
      </w:r>
      <w:r w:rsidR="00B23C2A" w:rsidRPr="00B23C2A">
        <w:rPr>
          <w:rFonts w:ascii="Times New Roman" w:hAnsi="Times New Roman" w:cs="Times New Roman"/>
          <w:sz w:val="24"/>
          <w:szCs w:val="24"/>
          <w:u w:val="single"/>
        </w:rPr>
        <w:t>, testy dydaktyczne</w:t>
      </w:r>
      <w:r w:rsidR="00B23C2A" w:rsidRPr="00B23C2A">
        <w:rPr>
          <w:rFonts w:ascii="Times New Roman" w:hAnsi="Times New Roman" w:cs="Times New Roman"/>
          <w:sz w:val="24"/>
          <w:szCs w:val="24"/>
        </w:rPr>
        <w:t xml:space="preserve"> (waga</w:t>
      </w:r>
      <w:r w:rsidR="00FE5BFB">
        <w:rPr>
          <w:rFonts w:ascii="Times New Roman" w:hAnsi="Times New Roman" w:cs="Times New Roman"/>
          <w:sz w:val="24"/>
          <w:szCs w:val="24"/>
        </w:rPr>
        <w:t xml:space="preserve"> 5</w:t>
      </w:r>
      <w:r w:rsidR="00BC48ED" w:rsidRPr="00B23C2A">
        <w:rPr>
          <w:rFonts w:ascii="Times New Roman" w:hAnsi="Times New Roman" w:cs="Times New Roman"/>
          <w:sz w:val="24"/>
          <w:szCs w:val="24"/>
        </w:rPr>
        <w:t>)</w:t>
      </w:r>
      <w:r w:rsidR="00982F32" w:rsidRPr="00B23C2A">
        <w:rPr>
          <w:rFonts w:ascii="Times New Roman" w:hAnsi="Times New Roman" w:cs="Times New Roman"/>
          <w:sz w:val="24"/>
          <w:szCs w:val="24"/>
        </w:rPr>
        <w:t xml:space="preserve">- </w:t>
      </w:r>
      <w:r w:rsidR="00B23C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zbiór </w:t>
      </w:r>
      <w:r w:rsidR="00B23C2A" w:rsidRPr="00B23C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zadań</w:t>
      </w:r>
      <w:r w:rsidR="00B23C2A" w:rsidRPr="00B23C2A">
        <w:rPr>
          <w:rFonts w:ascii="Times New Roman" w:hAnsi="Times New Roman" w:cs="Times New Roman"/>
          <w:sz w:val="24"/>
          <w:szCs w:val="24"/>
        </w:rPr>
        <w:t xml:space="preserve"> z określonej partii materiału (działu)</w:t>
      </w:r>
      <w:r w:rsidR="00B23C2A" w:rsidRPr="00B23C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 przy pomocy których sprawdzić można stopień opanowania wiadomości, sprawności i umiejętności rozwiązywania zagadnień</w:t>
      </w:r>
      <w:r w:rsidR="00B23C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</w:t>
      </w:r>
      <w:r w:rsidR="00B23C2A" w:rsidRPr="00B23C2A">
        <w:rPr>
          <w:rFonts w:ascii="Times New Roman" w:hAnsi="Times New Roman" w:cs="Times New Roman"/>
          <w:sz w:val="24"/>
          <w:szCs w:val="24"/>
        </w:rPr>
        <w:t xml:space="preserve"> </w:t>
      </w:r>
      <w:r w:rsidRPr="00B23C2A">
        <w:rPr>
          <w:rFonts w:ascii="Times New Roman" w:hAnsi="Times New Roman" w:cs="Times New Roman"/>
          <w:sz w:val="24"/>
          <w:szCs w:val="24"/>
        </w:rPr>
        <w:t xml:space="preserve">Są zapowiadane </w:t>
      </w:r>
      <w:r w:rsidR="00B23C2A">
        <w:rPr>
          <w:rFonts w:ascii="Times New Roman" w:hAnsi="Times New Roman" w:cs="Times New Roman"/>
          <w:sz w:val="24"/>
          <w:szCs w:val="24"/>
        </w:rPr>
        <w:br/>
      </w:r>
      <w:r w:rsidRPr="00B23C2A">
        <w:rPr>
          <w:rFonts w:ascii="Times New Roman" w:hAnsi="Times New Roman" w:cs="Times New Roman"/>
          <w:sz w:val="24"/>
          <w:szCs w:val="24"/>
        </w:rPr>
        <w:t xml:space="preserve">z tygodniowym wyprzedzeniem oraz podawany jest zakres materiału. Trwają 45 minut. </w:t>
      </w:r>
    </w:p>
    <w:p w:rsidR="00DC43DB" w:rsidRPr="00947A98" w:rsidRDefault="00DC43DB" w:rsidP="00DC43D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A98">
        <w:rPr>
          <w:rFonts w:ascii="Times New Roman" w:hAnsi="Times New Roman" w:cs="Times New Roman"/>
          <w:sz w:val="24"/>
          <w:szCs w:val="24"/>
        </w:rPr>
        <w:t>Uczniowie nieobecni na sprawdzianach mają obowiązek w ciągu 14 dni od  powrotu do szkoły poddać si</w:t>
      </w:r>
      <w:r>
        <w:rPr>
          <w:rFonts w:ascii="Times New Roman" w:hAnsi="Times New Roman" w:cs="Times New Roman"/>
          <w:sz w:val="24"/>
          <w:szCs w:val="24"/>
        </w:rPr>
        <w:t xml:space="preserve">ę ww. formie sprawdzania wiedzy, </w:t>
      </w:r>
      <w:r w:rsidRPr="00016F96">
        <w:rPr>
          <w:rFonts w:ascii="Times New Roman" w:hAnsi="Times New Roman" w:cs="Times New Roman"/>
          <w:sz w:val="24"/>
          <w:szCs w:val="24"/>
          <w:shd w:val="clear" w:color="auto" w:fill="FAFAFA"/>
        </w:rPr>
        <w:t>w przeciwnym wypadku otrzymują ocenę niedostateczną. W przypadku krótszej nieobecności uczeń jest zobowiązany napisać sprawdzian na najbliższej lekcji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</w:p>
    <w:p w:rsidR="00DC43DB" w:rsidRDefault="00DC43DB" w:rsidP="00DC43D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58E4" w:rsidRDefault="008C58E4" w:rsidP="00DC43D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3DB" w:rsidRPr="008C58E4" w:rsidRDefault="00DC43DB" w:rsidP="008C58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prac pisemnych, ustalana jest z uwzględnieniem ilości rozwiązanych </w:t>
      </w:r>
      <w:r w:rsidR="008C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zadań w skali procentowej. </w:t>
      </w:r>
    </w:p>
    <w:p w:rsidR="00DC43DB" w:rsidRDefault="008C58E4" w:rsidP="008C5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</w:t>
      </w:r>
      <w:r w:rsidR="00C915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07EB7">
        <w:rPr>
          <w:rFonts w:ascii="Times New Roman" w:hAnsi="Times New Roman" w:cs="Times New Roman"/>
          <w:sz w:val="24"/>
          <w:szCs w:val="24"/>
        </w:rPr>
        <w:t>0% - 30% - ocena niedostateczna</w:t>
      </w:r>
    </w:p>
    <w:p w:rsidR="00A07EB7" w:rsidRDefault="00A07EB7" w:rsidP="00A07EB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31% - 50% - ocena dopuszczająca</w:t>
      </w:r>
    </w:p>
    <w:p w:rsidR="00A07EB7" w:rsidRDefault="00BC48ED" w:rsidP="00A07EB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51% - 75</w:t>
      </w:r>
      <w:r w:rsidR="00A07EB7">
        <w:rPr>
          <w:rFonts w:ascii="Times New Roman" w:hAnsi="Times New Roman" w:cs="Times New Roman"/>
          <w:sz w:val="24"/>
          <w:szCs w:val="24"/>
        </w:rPr>
        <w:t>% - ocena dostateczna</w:t>
      </w:r>
    </w:p>
    <w:p w:rsidR="00A07EB7" w:rsidRDefault="00BC48ED" w:rsidP="00A07EB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A07EB7">
        <w:rPr>
          <w:rFonts w:ascii="Times New Roman" w:hAnsi="Times New Roman" w:cs="Times New Roman"/>
          <w:sz w:val="24"/>
          <w:szCs w:val="24"/>
        </w:rPr>
        <w:t>% - 90% - ocena dobra</w:t>
      </w:r>
    </w:p>
    <w:p w:rsidR="00A07EB7" w:rsidRDefault="00BC48ED" w:rsidP="00A07EB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91% - 98</w:t>
      </w:r>
      <w:r w:rsidR="00A07EB7">
        <w:rPr>
          <w:rFonts w:ascii="Times New Roman" w:hAnsi="Times New Roman" w:cs="Times New Roman"/>
          <w:sz w:val="24"/>
          <w:szCs w:val="24"/>
        </w:rPr>
        <w:t>% - ocena bardzo dobra</w:t>
      </w:r>
    </w:p>
    <w:p w:rsidR="00BC48ED" w:rsidRDefault="00BC48ED" w:rsidP="00A07EB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99% - 100% - ocena celująca</w:t>
      </w:r>
    </w:p>
    <w:p w:rsidR="00A07EB7" w:rsidRDefault="00A07EB7" w:rsidP="00A07EB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43DB" w:rsidRPr="00A07EB7" w:rsidRDefault="00BC48ED" w:rsidP="00A07EB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Aktywność ucznia na lekcji </w:t>
      </w:r>
      <w:r w:rsidRPr="00BC48ED">
        <w:rPr>
          <w:rFonts w:ascii="Times New Roman" w:hAnsi="Times New Roman" w:cs="Times New Roman"/>
          <w:sz w:val="24"/>
          <w:szCs w:val="24"/>
        </w:rPr>
        <w:t>( waga1)</w:t>
      </w:r>
      <w:r w:rsidR="00C9152C">
        <w:rPr>
          <w:rFonts w:ascii="Times New Roman" w:hAnsi="Times New Roman" w:cs="Times New Roman"/>
          <w:sz w:val="24"/>
          <w:szCs w:val="24"/>
        </w:rPr>
        <w:t>- odpowiedź na pytania w trakcie lekcji, zaangażowanie i współpraca z zespołem klasowym</w:t>
      </w:r>
      <w:r w:rsidR="00DC43DB" w:rsidRPr="00A07EB7">
        <w:rPr>
          <w:rFonts w:ascii="Times New Roman" w:hAnsi="Times New Roman" w:cs="Times New Roman"/>
          <w:sz w:val="24"/>
          <w:szCs w:val="24"/>
        </w:rPr>
        <w:t>.</w:t>
      </w:r>
    </w:p>
    <w:p w:rsidR="00DC43DB" w:rsidRPr="00D93B50" w:rsidRDefault="00DC43DB" w:rsidP="004722C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98">
        <w:rPr>
          <w:rFonts w:ascii="Times New Roman" w:hAnsi="Times New Roman" w:cs="Times New Roman"/>
          <w:sz w:val="24"/>
          <w:szCs w:val="24"/>
          <w:u w:val="single"/>
        </w:rPr>
        <w:t>Prace domowe</w:t>
      </w:r>
      <w:r w:rsidR="004722C9">
        <w:rPr>
          <w:rFonts w:ascii="Times New Roman" w:hAnsi="Times New Roman" w:cs="Times New Roman"/>
          <w:sz w:val="24"/>
          <w:szCs w:val="24"/>
        </w:rPr>
        <w:t xml:space="preserve"> (waga1)</w:t>
      </w:r>
      <w:r w:rsidRPr="00982F32">
        <w:rPr>
          <w:rFonts w:ascii="Times New Roman" w:hAnsi="Times New Roman" w:cs="Times New Roman"/>
          <w:sz w:val="24"/>
          <w:szCs w:val="24"/>
        </w:rPr>
        <w:t xml:space="preserve"> </w:t>
      </w:r>
      <w:r w:rsidRPr="00947A98">
        <w:rPr>
          <w:rFonts w:ascii="Times New Roman" w:hAnsi="Times New Roman" w:cs="Times New Roman"/>
          <w:sz w:val="24"/>
          <w:szCs w:val="24"/>
        </w:rPr>
        <w:t>polegające na spraw</w:t>
      </w:r>
      <w:r>
        <w:rPr>
          <w:rFonts w:ascii="Times New Roman" w:hAnsi="Times New Roman" w:cs="Times New Roman"/>
          <w:sz w:val="24"/>
          <w:szCs w:val="24"/>
        </w:rPr>
        <w:t xml:space="preserve">dzeniu umiejętności nabywanych </w:t>
      </w:r>
      <w:r w:rsidRPr="00947A98">
        <w:rPr>
          <w:rFonts w:ascii="Times New Roman" w:hAnsi="Times New Roman" w:cs="Times New Roman"/>
          <w:sz w:val="24"/>
          <w:szCs w:val="24"/>
        </w:rPr>
        <w:t>w trakcie realizowania bieżącego działu programowego lub umiejętności kluczowych.</w:t>
      </w:r>
      <w:r w:rsidR="004722C9">
        <w:rPr>
          <w:rFonts w:ascii="Times New Roman" w:hAnsi="Times New Roman" w:cs="Times New Roman"/>
          <w:sz w:val="24"/>
          <w:szCs w:val="24"/>
        </w:rPr>
        <w:t xml:space="preserve"> Zadanie domowe</w:t>
      </w:r>
      <w:r w:rsidR="004722C9" w:rsidRPr="00FC78B2">
        <w:rPr>
          <w:rFonts w:ascii="Times New Roman" w:hAnsi="Times New Roman" w:cs="Times New Roman"/>
          <w:sz w:val="24"/>
          <w:szCs w:val="24"/>
        </w:rPr>
        <w:t xml:space="preserve"> </w:t>
      </w:r>
      <w:r w:rsidR="004722C9" w:rsidRPr="00652D6B">
        <w:rPr>
          <w:rFonts w:ascii="Times New Roman" w:eastAsia="Times New Roman" w:hAnsi="Times New Roman"/>
          <w:sz w:val="24"/>
          <w:szCs w:val="24"/>
          <w:lang w:eastAsia="pl-PL"/>
        </w:rPr>
        <w:t>może mieć formę ćwiczenia, nota</w:t>
      </w:r>
      <w:r w:rsidR="004722C9">
        <w:rPr>
          <w:rFonts w:ascii="Times New Roman" w:eastAsia="Times New Roman" w:hAnsi="Times New Roman"/>
          <w:sz w:val="24"/>
          <w:szCs w:val="24"/>
          <w:lang w:eastAsia="pl-PL"/>
        </w:rPr>
        <w:t>tki, referatu, zadania z treścią lub s</w:t>
      </w:r>
      <w:r w:rsidR="004722C9" w:rsidRPr="004722C9">
        <w:rPr>
          <w:rFonts w:ascii="Times New Roman" w:hAnsi="Times New Roman" w:cs="Times New Roman"/>
          <w:sz w:val="24"/>
          <w:szCs w:val="24"/>
        </w:rPr>
        <w:t>prawdzian</w:t>
      </w:r>
      <w:r w:rsidR="004722C9">
        <w:rPr>
          <w:rFonts w:ascii="Times New Roman" w:hAnsi="Times New Roman" w:cs="Times New Roman"/>
          <w:sz w:val="24"/>
          <w:szCs w:val="24"/>
        </w:rPr>
        <w:t>u laboratoryjnego</w:t>
      </w:r>
      <w:r w:rsidR="00B23C2A">
        <w:rPr>
          <w:rFonts w:ascii="Times New Roman" w:hAnsi="Times New Roman" w:cs="Times New Roman"/>
          <w:sz w:val="24"/>
          <w:szCs w:val="24"/>
        </w:rPr>
        <w:t xml:space="preserve"> </w:t>
      </w:r>
      <w:r w:rsidR="004722C9">
        <w:rPr>
          <w:rFonts w:ascii="Times New Roman" w:hAnsi="Times New Roman" w:cs="Times New Roman"/>
          <w:sz w:val="24"/>
          <w:szCs w:val="24"/>
        </w:rPr>
        <w:t>(w tym</w:t>
      </w:r>
      <w:r w:rsidR="00C9152C">
        <w:rPr>
          <w:rFonts w:ascii="Times New Roman" w:hAnsi="Times New Roman" w:cs="Times New Roman"/>
          <w:sz w:val="24"/>
          <w:szCs w:val="24"/>
        </w:rPr>
        <w:t xml:space="preserve"> doświadczenie)</w:t>
      </w:r>
      <w:r w:rsidR="004722C9">
        <w:rPr>
          <w:rFonts w:ascii="Times New Roman" w:hAnsi="Times New Roman" w:cs="Times New Roman"/>
          <w:sz w:val="24"/>
          <w:szCs w:val="24"/>
        </w:rPr>
        <w:t>.</w:t>
      </w:r>
      <w:r w:rsidR="00B23C2A">
        <w:rPr>
          <w:rFonts w:ascii="Times New Roman" w:hAnsi="Times New Roman" w:cs="Times New Roman"/>
          <w:sz w:val="24"/>
          <w:szCs w:val="24"/>
        </w:rPr>
        <w:t xml:space="preserve"> </w:t>
      </w:r>
      <w:r w:rsidR="00C9152C">
        <w:rPr>
          <w:rFonts w:ascii="Times New Roman" w:hAnsi="Times New Roman" w:cs="Times New Roman"/>
          <w:sz w:val="24"/>
          <w:szCs w:val="24"/>
        </w:rPr>
        <w:t xml:space="preserve">Ocenie podlega </w:t>
      </w:r>
      <w:r w:rsidRPr="004722C9">
        <w:rPr>
          <w:rFonts w:ascii="Times New Roman" w:hAnsi="Times New Roman" w:cs="Times New Roman"/>
          <w:sz w:val="24"/>
          <w:szCs w:val="24"/>
        </w:rPr>
        <w:t>zgodność treści z tematem zadania, sposób rozwiązania i estetyka.</w:t>
      </w:r>
    </w:p>
    <w:p w:rsidR="00DC43DB" w:rsidRPr="00112D55" w:rsidRDefault="00DC43DB" w:rsidP="00DC43D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98">
        <w:rPr>
          <w:rFonts w:ascii="Times New Roman" w:hAnsi="Times New Roman" w:cs="Times New Roman"/>
          <w:sz w:val="24"/>
          <w:szCs w:val="24"/>
          <w:u w:val="single"/>
        </w:rPr>
        <w:t>Zeszyt przedmiotowy</w:t>
      </w:r>
      <w:r w:rsidR="00C915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152C" w:rsidRPr="00C9152C">
        <w:rPr>
          <w:rFonts w:ascii="Times New Roman" w:hAnsi="Times New Roman" w:cs="Times New Roman"/>
          <w:sz w:val="24"/>
          <w:szCs w:val="24"/>
        </w:rPr>
        <w:t>(waga1)</w:t>
      </w:r>
      <w:r w:rsidRPr="00C9152C">
        <w:rPr>
          <w:rFonts w:ascii="Times New Roman" w:hAnsi="Times New Roman" w:cs="Times New Roman"/>
          <w:sz w:val="24"/>
          <w:szCs w:val="24"/>
        </w:rPr>
        <w:t xml:space="preserve"> </w:t>
      </w:r>
      <w:r w:rsidRPr="00947A98">
        <w:rPr>
          <w:rFonts w:ascii="Times New Roman" w:hAnsi="Times New Roman" w:cs="Times New Roman"/>
          <w:sz w:val="24"/>
          <w:szCs w:val="24"/>
        </w:rPr>
        <w:t>sprawdzany jest pod względem staranności, systematyczności</w:t>
      </w:r>
      <w:r w:rsidR="00C9152C">
        <w:rPr>
          <w:rFonts w:ascii="Times New Roman" w:hAnsi="Times New Roman" w:cs="Times New Roman"/>
          <w:sz w:val="24"/>
          <w:szCs w:val="24"/>
        </w:rPr>
        <w:t xml:space="preserve"> </w:t>
      </w:r>
      <w:r w:rsidRPr="0084137B">
        <w:rPr>
          <w:rFonts w:ascii="Times New Roman" w:hAnsi="Times New Roman" w:cs="Times New Roman"/>
          <w:sz w:val="24"/>
          <w:szCs w:val="24"/>
        </w:rPr>
        <w:t>i poprawności.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B50">
        <w:rPr>
          <w:rFonts w:ascii="Times New Roman" w:hAnsi="Times New Roman" w:cs="Times New Roman"/>
          <w:sz w:val="24"/>
          <w:szCs w:val="24"/>
        </w:rPr>
        <w:t xml:space="preserve">Uczeń ma obowiązek uzupełniania notatek i zadań </w:t>
      </w:r>
      <w:r>
        <w:rPr>
          <w:rFonts w:ascii="Times New Roman" w:hAnsi="Times New Roman" w:cs="Times New Roman"/>
          <w:sz w:val="24"/>
          <w:szCs w:val="24"/>
        </w:rPr>
        <w:br/>
      </w:r>
      <w:r w:rsidRPr="00D93B50">
        <w:rPr>
          <w:rFonts w:ascii="Times New Roman" w:hAnsi="Times New Roman" w:cs="Times New Roman"/>
          <w:sz w:val="24"/>
          <w:szCs w:val="24"/>
        </w:rPr>
        <w:t>w zeszycie za czas swojej nieobecności.</w:t>
      </w:r>
    </w:p>
    <w:p w:rsidR="00DC43DB" w:rsidRPr="00947A98" w:rsidRDefault="00DC43DB" w:rsidP="00DC43D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98">
        <w:rPr>
          <w:rFonts w:ascii="Times New Roman" w:hAnsi="Times New Roman" w:cs="Times New Roman"/>
          <w:sz w:val="24"/>
          <w:szCs w:val="24"/>
          <w:u w:val="single"/>
        </w:rPr>
        <w:t>Inne formy aktywności</w:t>
      </w:r>
      <w:r w:rsidR="004722C9">
        <w:rPr>
          <w:rFonts w:ascii="Times New Roman" w:hAnsi="Times New Roman" w:cs="Times New Roman"/>
          <w:sz w:val="24"/>
          <w:szCs w:val="24"/>
        </w:rPr>
        <w:t xml:space="preserve"> </w:t>
      </w:r>
      <w:r w:rsidR="00FE5BFB">
        <w:rPr>
          <w:rFonts w:ascii="Times New Roman" w:hAnsi="Times New Roman" w:cs="Times New Roman"/>
          <w:sz w:val="24"/>
          <w:szCs w:val="24"/>
        </w:rPr>
        <w:t>(</w:t>
      </w:r>
      <w:r w:rsidR="004722C9" w:rsidRPr="00B23C2A">
        <w:rPr>
          <w:rFonts w:ascii="Times New Roman" w:hAnsi="Times New Roman" w:cs="Times New Roman"/>
          <w:sz w:val="24"/>
          <w:szCs w:val="24"/>
        </w:rPr>
        <w:t xml:space="preserve">waga </w:t>
      </w:r>
      <w:r w:rsidR="00723292">
        <w:rPr>
          <w:rFonts w:ascii="Times New Roman" w:hAnsi="Times New Roman" w:cs="Times New Roman"/>
          <w:sz w:val="24"/>
          <w:szCs w:val="24"/>
        </w:rPr>
        <w:t>1</w:t>
      </w:r>
      <w:r w:rsidR="004722C9" w:rsidRPr="00B23C2A">
        <w:rPr>
          <w:rFonts w:ascii="Times New Roman" w:hAnsi="Times New Roman" w:cs="Times New Roman"/>
          <w:sz w:val="24"/>
          <w:szCs w:val="24"/>
        </w:rPr>
        <w:t>)</w:t>
      </w:r>
      <w:r w:rsidR="00D80325" w:rsidRPr="00B23C2A">
        <w:rPr>
          <w:rFonts w:ascii="Times New Roman" w:hAnsi="Times New Roman" w:cs="Times New Roman"/>
          <w:sz w:val="24"/>
          <w:szCs w:val="24"/>
        </w:rPr>
        <w:t xml:space="preserve"> </w:t>
      </w:r>
      <w:r w:rsidR="00D80325">
        <w:rPr>
          <w:rFonts w:ascii="Times New Roman" w:hAnsi="Times New Roman" w:cs="Times New Roman"/>
          <w:sz w:val="24"/>
          <w:szCs w:val="24"/>
        </w:rPr>
        <w:t xml:space="preserve">- </w:t>
      </w:r>
      <w:r w:rsidRPr="00947A98">
        <w:rPr>
          <w:rFonts w:ascii="Times New Roman" w:hAnsi="Times New Roman" w:cs="Times New Roman"/>
          <w:sz w:val="24"/>
          <w:szCs w:val="24"/>
        </w:rPr>
        <w:t>prace dodatko</w:t>
      </w:r>
      <w:r w:rsidR="00C9152C">
        <w:rPr>
          <w:rFonts w:ascii="Times New Roman" w:hAnsi="Times New Roman" w:cs="Times New Roman"/>
          <w:sz w:val="24"/>
          <w:szCs w:val="24"/>
        </w:rPr>
        <w:t>we (</w:t>
      </w:r>
      <w:r>
        <w:rPr>
          <w:rFonts w:ascii="Times New Roman" w:hAnsi="Times New Roman" w:cs="Times New Roman"/>
          <w:sz w:val="24"/>
          <w:szCs w:val="24"/>
        </w:rPr>
        <w:t>plansze, prezentacje multimedialne</w:t>
      </w:r>
      <w:r w:rsidR="00C9152C">
        <w:rPr>
          <w:rFonts w:ascii="Times New Roman" w:hAnsi="Times New Roman" w:cs="Times New Roman"/>
          <w:sz w:val="24"/>
          <w:szCs w:val="24"/>
        </w:rPr>
        <w:t>, doświadczenia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947A98">
        <w:rPr>
          <w:rFonts w:ascii="Times New Roman" w:hAnsi="Times New Roman" w:cs="Times New Roman"/>
          <w:sz w:val="24"/>
          <w:szCs w:val="24"/>
        </w:rPr>
        <w:t xml:space="preserve"> Uczeń za ww. formy otrzymuje dodatkowe oceny.</w:t>
      </w:r>
    </w:p>
    <w:p w:rsidR="00DC43DB" w:rsidRPr="00947A98" w:rsidRDefault="00DC43DB" w:rsidP="00DC43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C43DB" w:rsidRDefault="00DC43DB" w:rsidP="00DC43D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A98">
        <w:rPr>
          <w:rFonts w:ascii="Times New Roman" w:hAnsi="Times New Roman" w:cs="Times New Roman"/>
          <w:b/>
          <w:sz w:val="24"/>
          <w:szCs w:val="24"/>
        </w:rPr>
        <w:t>Uwaga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E5BFB">
        <w:rPr>
          <w:rFonts w:ascii="Times New Roman" w:hAnsi="Times New Roman" w:cs="Times New Roman"/>
          <w:b/>
          <w:sz w:val="24"/>
          <w:szCs w:val="24"/>
        </w:rPr>
        <w:t>Uczeń ma możliwość trzyk</w:t>
      </w:r>
      <w:r>
        <w:rPr>
          <w:rFonts w:ascii="Times New Roman" w:hAnsi="Times New Roman" w:cs="Times New Roman"/>
          <w:b/>
          <w:sz w:val="24"/>
          <w:szCs w:val="24"/>
        </w:rPr>
        <w:t xml:space="preserve">rotnego w ciągu semestru </w:t>
      </w:r>
      <w:r w:rsidRPr="00E6115B">
        <w:rPr>
          <w:rFonts w:ascii="Times New Roman" w:hAnsi="Times New Roman" w:cs="Times New Roman"/>
          <w:b/>
          <w:sz w:val="24"/>
          <w:szCs w:val="24"/>
        </w:rPr>
        <w:t xml:space="preserve"> nieprzygotowania się do lekcji, bez podawania przyczyny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85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jednak nie dotyczy to lekcji powtórzeniowych</w:t>
      </w:r>
      <w:r w:rsidR="007232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i zapowiedzianych kartkówek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6115B">
        <w:rPr>
          <w:rFonts w:ascii="Times New Roman" w:hAnsi="Times New Roman" w:cs="Times New Roman"/>
          <w:b/>
          <w:sz w:val="24"/>
          <w:szCs w:val="24"/>
        </w:rPr>
        <w:t>.</w:t>
      </w:r>
      <w:r w:rsidRPr="00947A98">
        <w:rPr>
          <w:rFonts w:ascii="Times New Roman" w:hAnsi="Times New Roman" w:cs="Times New Roman"/>
          <w:sz w:val="24"/>
          <w:szCs w:val="24"/>
        </w:rPr>
        <w:t xml:space="preserve"> Przez nieprzygotowanie się do zajęć rozumiemy: brak zeszytu, not</w:t>
      </w:r>
      <w:r>
        <w:rPr>
          <w:rFonts w:ascii="Times New Roman" w:hAnsi="Times New Roman" w:cs="Times New Roman"/>
          <w:sz w:val="24"/>
          <w:szCs w:val="24"/>
        </w:rPr>
        <w:t xml:space="preserve">atki, niegotowość do odpowiedzi ustnej bądź pisemnej, </w:t>
      </w:r>
      <w:r w:rsidR="00D80325">
        <w:rPr>
          <w:rFonts w:ascii="Times New Roman" w:hAnsi="Times New Roman" w:cs="Times New Roman"/>
          <w:sz w:val="24"/>
          <w:szCs w:val="24"/>
        </w:rPr>
        <w:t>wcześniej nie zapowiedziane</w:t>
      </w:r>
      <w:r w:rsidR="00FE5BFB">
        <w:rPr>
          <w:rFonts w:ascii="Times New Roman" w:hAnsi="Times New Roman" w:cs="Times New Roman"/>
          <w:sz w:val="24"/>
          <w:szCs w:val="24"/>
        </w:rPr>
        <w:t>j</w:t>
      </w:r>
      <w:r w:rsidR="00D80325">
        <w:rPr>
          <w:rFonts w:ascii="Times New Roman" w:hAnsi="Times New Roman" w:cs="Times New Roman"/>
          <w:sz w:val="24"/>
          <w:szCs w:val="24"/>
        </w:rPr>
        <w:t>, brak zadania domowego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7A98">
        <w:rPr>
          <w:rFonts w:ascii="Times New Roman" w:hAnsi="Times New Roman" w:cs="Times New Roman"/>
          <w:sz w:val="24"/>
          <w:szCs w:val="24"/>
        </w:rPr>
        <w:t xml:space="preserve"> Po wykorzystaniu limitu uczeń otrzymuje za każde kolejne nieprzygotowanie </w:t>
      </w:r>
      <w:r>
        <w:rPr>
          <w:rFonts w:ascii="Times New Roman" w:hAnsi="Times New Roman" w:cs="Times New Roman"/>
          <w:sz w:val="24"/>
          <w:szCs w:val="24"/>
        </w:rPr>
        <w:t xml:space="preserve">lub brak zadania </w:t>
      </w:r>
      <w:r w:rsidRPr="00947A98">
        <w:rPr>
          <w:rFonts w:ascii="Times New Roman" w:hAnsi="Times New Roman" w:cs="Times New Roman"/>
          <w:sz w:val="24"/>
          <w:szCs w:val="24"/>
        </w:rPr>
        <w:t>ocenę niedostateczną.</w:t>
      </w:r>
      <w:r>
        <w:rPr>
          <w:rFonts w:ascii="Times New Roman" w:hAnsi="Times New Roman" w:cs="Times New Roman"/>
          <w:sz w:val="24"/>
          <w:szCs w:val="24"/>
        </w:rPr>
        <w:t xml:space="preserve"> Nieprzygotowanie</w:t>
      </w:r>
      <w:r w:rsidRPr="00BE4EE1">
        <w:rPr>
          <w:rFonts w:ascii="Times New Roman" w:hAnsi="Times New Roman" w:cs="Times New Roman"/>
          <w:sz w:val="24"/>
          <w:szCs w:val="24"/>
        </w:rPr>
        <w:t xml:space="preserve"> powinno być zgłoszone przez ucznia</w:t>
      </w:r>
      <w:r w:rsidR="00171BA1">
        <w:rPr>
          <w:rFonts w:ascii="Times New Roman" w:hAnsi="Times New Roman" w:cs="Times New Roman"/>
          <w:sz w:val="24"/>
          <w:szCs w:val="24"/>
        </w:rPr>
        <w:t xml:space="preserve"> na początku lekcji, najpóźniej </w:t>
      </w:r>
      <w:r w:rsidRPr="00BE4EE1">
        <w:rPr>
          <w:rFonts w:ascii="Times New Roman" w:hAnsi="Times New Roman" w:cs="Times New Roman"/>
          <w:sz w:val="24"/>
          <w:szCs w:val="24"/>
        </w:rPr>
        <w:t>po sprawdzeniu obecności.</w:t>
      </w:r>
    </w:p>
    <w:p w:rsidR="00DC43DB" w:rsidRPr="00A91366" w:rsidRDefault="00DC43DB" w:rsidP="00DC4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3DB" w:rsidRPr="00112D55" w:rsidRDefault="00DC43DB" w:rsidP="008C58E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A98">
        <w:rPr>
          <w:rFonts w:ascii="Times New Roman" w:hAnsi="Times New Roman" w:cs="Times New Roman"/>
          <w:b/>
          <w:sz w:val="24"/>
          <w:szCs w:val="24"/>
        </w:rPr>
        <w:t>Sposoby poprawiania wyników niekorzystnych:</w:t>
      </w:r>
    </w:p>
    <w:p w:rsidR="00DC43DB" w:rsidRDefault="00DC43DB" w:rsidP="00DC43D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98">
        <w:rPr>
          <w:rFonts w:ascii="Times New Roman" w:hAnsi="Times New Roman" w:cs="Times New Roman"/>
          <w:sz w:val="24"/>
          <w:szCs w:val="24"/>
        </w:rPr>
        <w:t>Uczeń ma prawo do ponownego sprawdzenia wiedzy i umieję</w:t>
      </w:r>
      <w:r w:rsidR="009B62F6">
        <w:rPr>
          <w:rFonts w:ascii="Times New Roman" w:hAnsi="Times New Roman" w:cs="Times New Roman"/>
          <w:sz w:val="24"/>
          <w:szCs w:val="24"/>
        </w:rPr>
        <w:t xml:space="preserve">tności z pracy pisemnej (sprawdzianu, kartkówki) w przypadku otrzymania oceny niedostatecznej, </w:t>
      </w:r>
      <w:r>
        <w:rPr>
          <w:rFonts w:ascii="Times New Roman" w:hAnsi="Times New Roman" w:cs="Times New Roman"/>
          <w:sz w:val="24"/>
          <w:szCs w:val="24"/>
        </w:rPr>
        <w:t xml:space="preserve"> na zasadach ustalonych z </w:t>
      </w:r>
      <w:r w:rsidRPr="00947A98">
        <w:rPr>
          <w:rFonts w:ascii="Times New Roman" w:hAnsi="Times New Roman" w:cs="Times New Roman"/>
          <w:sz w:val="24"/>
          <w:szCs w:val="24"/>
        </w:rPr>
        <w:t xml:space="preserve">nauczycielem. Poprawa odbywa się w ciągu </w:t>
      </w:r>
      <w:r w:rsidRPr="00B06F98">
        <w:rPr>
          <w:rFonts w:ascii="Times New Roman" w:hAnsi="Times New Roman" w:cs="Times New Roman"/>
          <w:b/>
          <w:sz w:val="24"/>
          <w:szCs w:val="24"/>
        </w:rPr>
        <w:t>tygodni</w:t>
      </w:r>
      <w:r w:rsidR="00171BA1">
        <w:rPr>
          <w:rFonts w:ascii="Times New Roman" w:hAnsi="Times New Roman" w:cs="Times New Roman"/>
          <w:b/>
          <w:sz w:val="24"/>
          <w:szCs w:val="24"/>
        </w:rPr>
        <w:t>a</w:t>
      </w:r>
      <w:r w:rsidRPr="00947A98">
        <w:rPr>
          <w:rFonts w:ascii="Times New Roman" w:hAnsi="Times New Roman" w:cs="Times New Roman"/>
          <w:sz w:val="24"/>
          <w:szCs w:val="24"/>
        </w:rPr>
        <w:t xml:space="preserve"> od dnia sprawdzenia </w:t>
      </w:r>
      <w:r w:rsidR="009B62F6">
        <w:rPr>
          <w:rFonts w:ascii="Times New Roman" w:hAnsi="Times New Roman" w:cs="Times New Roman"/>
          <w:sz w:val="24"/>
          <w:szCs w:val="24"/>
        </w:rPr>
        <w:br/>
      </w:r>
      <w:r w:rsidRPr="00947A98">
        <w:rPr>
          <w:rFonts w:ascii="Times New Roman" w:hAnsi="Times New Roman" w:cs="Times New Roman"/>
          <w:sz w:val="24"/>
          <w:szCs w:val="24"/>
        </w:rPr>
        <w:t>i omówienia wyników.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3DB" w:rsidRPr="000E30CB" w:rsidRDefault="00DC43DB" w:rsidP="00DC43D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wszystkich chętnych ustala się </w:t>
      </w:r>
      <w:r w:rsidRPr="00B06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jeden termin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6115B">
        <w:rPr>
          <w:rFonts w:ascii="Times New Roman" w:hAnsi="Times New Roman" w:cs="Times New Roman"/>
          <w:sz w:val="24"/>
          <w:szCs w:val="24"/>
        </w:rPr>
        <w:t>Uczeń poprawia pracę tylko raz. Ocena otrzymana</w:t>
      </w:r>
      <w:r>
        <w:rPr>
          <w:rFonts w:ascii="Times New Roman" w:hAnsi="Times New Roman" w:cs="Times New Roman"/>
          <w:sz w:val="24"/>
          <w:szCs w:val="24"/>
        </w:rPr>
        <w:t xml:space="preserve"> z poprawy jest oceną ostateczną wpisywaną do dziennika obok oceny uzyskanej poprzednio</w:t>
      </w:r>
      <w:r w:rsidR="00FE5BFB">
        <w:rPr>
          <w:rFonts w:ascii="Times New Roman" w:hAnsi="Times New Roman" w:cs="Times New Roman"/>
          <w:sz w:val="24"/>
          <w:szCs w:val="24"/>
        </w:rPr>
        <w:t>.</w:t>
      </w:r>
    </w:p>
    <w:p w:rsidR="00DC43DB" w:rsidRPr="000E30CB" w:rsidRDefault="00DC43DB" w:rsidP="00DC43D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43DB" w:rsidRPr="00112D55" w:rsidRDefault="00DC43DB" w:rsidP="008C58E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A98">
        <w:rPr>
          <w:rFonts w:ascii="Times New Roman" w:hAnsi="Times New Roman" w:cs="Times New Roman"/>
          <w:b/>
          <w:sz w:val="24"/>
          <w:szCs w:val="24"/>
        </w:rPr>
        <w:t>Zasady kla</w:t>
      </w:r>
      <w:r>
        <w:rPr>
          <w:rFonts w:ascii="Times New Roman" w:hAnsi="Times New Roman" w:cs="Times New Roman"/>
          <w:b/>
          <w:sz w:val="24"/>
          <w:szCs w:val="24"/>
        </w:rPr>
        <w:t>syfikacji</w:t>
      </w:r>
      <w:r w:rsidRPr="00947A98">
        <w:rPr>
          <w:rFonts w:ascii="Times New Roman" w:hAnsi="Times New Roman" w:cs="Times New Roman"/>
          <w:b/>
          <w:sz w:val="24"/>
          <w:szCs w:val="24"/>
        </w:rPr>
        <w:t>:</w:t>
      </w:r>
    </w:p>
    <w:p w:rsidR="00DC43DB" w:rsidRPr="00016F96" w:rsidRDefault="00DC43DB" w:rsidP="00DC43D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F96">
        <w:rPr>
          <w:rFonts w:ascii="Times New Roman" w:hAnsi="Times New Roman" w:cs="Times New Roman"/>
          <w:sz w:val="24"/>
          <w:szCs w:val="24"/>
        </w:rPr>
        <w:t>W szkole przyjmuje się zasadę, że każdy uczeń w półroczu posia</w:t>
      </w:r>
      <w:r w:rsidR="00982F32">
        <w:rPr>
          <w:rFonts w:ascii="Times New Roman" w:hAnsi="Times New Roman" w:cs="Times New Roman"/>
          <w:sz w:val="24"/>
          <w:szCs w:val="24"/>
        </w:rPr>
        <w:t>da, co najmniej 4</w:t>
      </w:r>
      <w:r>
        <w:rPr>
          <w:rFonts w:ascii="Times New Roman" w:hAnsi="Times New Roman" w:cs="Times New Roman"/>
          <w:sz w:val="24"/>
          <w:szCs w:val="24"/>
        </w:rPr>
        <w:t xml:space="preserve"> ocen przy dwóch godzinach tygodniowo</w:t>
      </w:r>
      <w:r w:rsidRPr="00016F96">
        <w:rPr>
          <w:rFonts w:ascii="Times New Roman" w:hAnsi="Times New Roman" w:cs="Times New Roman"/>
          <w:sz w:val="24"/>
          <w:szCs w:val="24"/>
        </w:rPr>
        <w:t>.</w:t>
      </w:r>
    </w:p>
    <w:p w:rsidR="00DC43DB" w:rsidRDefault="00DC43DB" w:rsidP="00DC43D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śródr</w:t>
      </w:r>
      <w:r w:rsidR="004722C9">
        <w:rPr>
          <w:rFonts w:ascii="Times New Roman" w:hAnsi="Times New Roman" w:cs="Times New Roman"/>
          <w:sz w:val="24"/>
          <w:szCs w:val="24"/>
        </w:rPr>
        <w:t>oczna i roczna ustalana jest w odniesieniu do średniej</w:t>
      </w:r>
      <w:r w:rsidR="00D80325" w:rsidRPr="00D80325">
        <w:rPr>
          <w:rFonts w:ascii="Times New Roman" w:hAnsi="Times New Roman" w:cs="Times New Roman"/>
          <w:sz w:val="24"/>
          <w:szCs w:val="24"/>
        </w:rPr>
        <w:t xml:space="preserve"> </w:t>
      </w:r>
      <w:r w:rsidR="00FE5BFB">
        <w:rPr>
          <w:rFonts w:ascii="Times New Roman" w:hAnsi="Times New Roman" w:cs="Times New Roman"/>
          <w:sz w:val="24"/>
          <w:szCs w:val="24"/>
        </w:rPr>
        <w:t xml:space="preserve">podanej przez </w:t>
      </w:r>
      <w:r w:rsidR="00FE5BFB">
        <w:rPr>
          <w:rFonts w:ascii="Times New Roman" w:hAnsi="Times New Roman" w:cs="Times New Roman"/>
          <w:sz w:val="24"/>
          <w:szCs w:val="24"/>
        </w:rPr>
        <w:br/>
        <w:t>e – dziennik</w:t>
      </w:r>
      <w:r w:rsidR="004722C9">
        <w:rPr>
          <w:rFonts w:ascii="Times New Roman" w:hAnsi="Times New Roman" w:cs="Times New Roman"/>
          <w:sz w:val="24"/>
          <w:szCs w:val="24"/>
        </w:rPr>
        <w:t>.</w:t>
      </w:r>
    </w:p>
    <w:p w:rsidR="00753082" w:rsidRDefault="00753082" w:rsidP="00753082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2D6B">
        <w:rPr>
          <w:rFonts w:ascii="Times New Roman" w:eastAsia="Times New Roman" w:hAnsi="Times New Roman"/>
          <w:sz w:val="24"/>
          <w:szCs w:val="24"/>
          <w:lang w:eastAsia="pl-PL"/>
        </w:rPr>
        <w:t>Przy przeliczaniu średniej ważonej na oceną śródroczną  przyjmuje się zasadę, że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tbl>
      <w:tblPr>
        <w:tblStyle w:val="Tabela-Siatka"/>
        <w:tblW w:w="4818" w:type="dxa"/>
        <w:tblInd w:w="360" w:type="dxa"/>
        <w:tblLook w:val="04A0" w:firstRow="1" w:lastRow="0" w:firstColumn="1" w:lastColumn="0" w:noHBand="0" w:noVBand="1"/>
      </w:tblPr>
      <w:tblGrid>
        <w:gridCol w:w="2409"/>
        <w:gridCol w:w="2409"/>
      </w:tblGrid>
      <w:tr w:rsidR="00753082" w:rsidTr="00753082">
        <w:trPr>
          <w:trHeight w:val="292"/>
        </w:trPr>
        <w:tc>
          <w:tcPr>
            <w:tcW w:w="2409" w:type="dxa"/>
          </w:tcPr>
          <w:p w:rsidR="00753082" w:rsidRDefault="00FE5BFB" w:rsidP="0075308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Średnia </w:t>
            </w:r>
          </w:p>
        </w:tc>
        <w:tc>
          <w:tcPr>
            <w:tcW w:w="2409" w:type="dxa"/>
          </w:tcPr>
          <w:p w:rsidR="00753082" w:rsidRDefault="00753082" w:rsidP="0075308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753082" w:rsidTr="00753082">
        <w:trPr>
          <w:trHeight w:val="292"/>
        </w:trPr>
        <w:tc>
          <w:tcPr>
            <w:tcW w:w="2409" w:type="dxa"/>
          </w:tcPr>
          <w:p w:rsidR="00753082" w:rsidRDefault="00753082" w:rsidP="007530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5,5 </w:t>
            </w:r>
          </w:p>
        </w:tc>
        <w:tc>
          <w:tcPr>
            <w:tcW w:w="2409" w:type="dxa"/>
          </w:tcPr>
          <w:p w:rsidR="00753082" w:rsidRDefault="00753082" w:rsidP="007530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celująca</w:t>
            </w:r>
          </w:p>
        </w:tc>
      </w:tr>
      <w:tr w:rsidR="00753082" w:rsidTr="00753082">
        <w:trPr>
          <w:trHeight w:val="292"/>
        </w:trPr>
        <w:tc>
          <w:tcPr>
            <w:tcW w:w="2409" w:type="dxa"/>
          </w:tcPr>
          <w:p w:rsidR="00753082" w:rsidRDefault="00753082" w:rsidP="007530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4,5</w:t>
            </w:r>
          </w:p>
        </w:tc>
        <w:tc>
          <w:tcPr>
            <w:tcW w:w="2409" w:type="dxa"/>
          </w:tcPr>
          <w:p w:rsidR="00753082" w:rsidRDefault="00753082" w:rsidP="007530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dobra</w:t>
            </w:r>
          </w:p>
        </w:tc>
      </w:tr>
      <w:tr w:rsidR="00753082" w:rsidTr="00753082">
        <w:trPr>
          <w:trHeight w:val="292"/>
        </w:trPr>
        <w:tc>
          <w:tcPr>
            <w:tcW w:w="2409" w:type="dxa"/>
          </w:tcPr>
          <w:p w:rsidR="00753082" w:rsidRDefault="00753082" w:rsidP="007530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3,5</w:t>
            </w:r>
          </w:p>
        </w:tc>
        <w:tc>
          <w:tcPr>
            <w:tcW w:w="2409" w:type="dxa"/>
          </w:tcPr>
          <w:p w:rsidR="00753082" w:rsidRDefault="00753082" w:rsidP="007530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</w:p>
        </w:tc>
      </w:tr>
      <w:tr w:rsidR="00753082" w:rsidTr="00753082">
        <w:trPr>
          <w:trHeight w:val="292"/>
        </w:trPr>
        <w:tc>
          <w:tcPr>
            <w:tcW w:w="2409" w:type="dxa"/>
          </w:tcPr>
          <w:p w:rsidR="00753082" w:rsidRDefault="00753082" w:rsidP="007530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2,5</w:t>
            </w:r>
          </w:p>
        </w:tc>
        <w:tc>
          <w:tcPr>
            <w:tcW w:w="2409" w:type="dxa"/>
          </w:tcPr>
          <w:p w:rsidR="00753082" w:rsidRDefault="00753082" w:rsidP="007530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dostateczna</w:t>
            </w:r>
          </w:p>
        </w:tc>
      </w:tr>
      <w:tr w:rsidR="00753082" w:rsidTr="00753082">
        <w:trPr>
          <w:trHeight w:val="292"/>
        </w:trPr>
        <w:tc>
          <w:tcPr>
            <w:tcW w:w="2409" w:type="dxa"/>
          </w:tcPr>
          <w:p w:rsidR="00753082" w:rsidRDefault="00753082" w:rsidP="007530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1,8 </w:t>
            </w:r>
          </w:p>
        </w:tc>
        <w:tc>
          <w:tcPr>
            <w:tcW w:w="2409" w:type="dxa"/>
          </w:tcPr>
          <w:p w:rsidR="00753082" w:rsidRDefault="00753082" w:rsidP="007530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dopuszczająca</w:t>
            </w:r>
          </w:p>
        </w:tc>
      </w:tr>
      <w:tr w:rsidR="00753082" w:rsidTr="00753082">
        <w:trPr>
          <w:trHeight w:val="307"/>
        </w:trPr>
        <w:tc>
          <w:tcPr>
            <w:tcW w:w="2409" w:type="dxa"/>
          </w:tcPr>
          <w:p w:rsidR="00753082" w:rsidRDefault="00753082" w:rsidP="007530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poniżej 1,8 </w:t>
            </w:r>
          </w:p>
        </w:tc>
        <w:tc>
          <w:tcPr>
            <w:tcW w:w="2409" w:type="dxa"/>
          </w:tcPr>
          <w:p w:rsidR="00753082" w:rsidRDefault="00753082" w:rsidP="0075308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niedostateczna</w:t>
            </w:r>
          </w:p>
        </w:tc>
      </w:tr>
    </w:tbl>
    <w:p w:rsidR="00753082" w:rsidRDefault="00753082" w:rsidP="0075308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43DB" w:rsidRPr="00016F96" w:rsidRDefault="00DC43DB" w:rsidP="00DC43D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0CB">
        <w:rPr>
          <w:rFonts w:ascii="Times New Roman" w:hAnsi="Times New Roman" w:cs="Times New Roman"/>
          <w:sz w:val="24"/>
          <w:szCs w:val="24"/>
        </w:rPr>
        <w:t>Nie później, jak na 14 dni przed klasyfikacyjnym posiedzeniem Rady Pedagogicznej, n</w:t>
      </w:r>
      <w:r w:rsidR="00965D2C">
        <w:rPr>
          <w:rFonts w:ascii="Times New Roman" w:hAnsi="Times New Roman" w:cs="Times New Roman"/>
          <w:sz w:val="24"/>
          <w:szCs w:val="24"/>
        </w:rPr>
        <w:t xml:space="preserve">auczyciel </w:t>
      </w:r>
      <w:r>
        <w:rPr>
          <w:rFonts w:ascii="Times New Roman" w:hAnsi="Times New Roman" w:cs="Times New Roman"/>
          <w:sz w:val="24"/>
          <w:szCs w:val="24"/>
        </w:rPr>
        <w:t xml:space="preserve">informuje </w:t>
      </w:r>
      <w:r w:rsidR="00390017">
        <w:rPr>
          <w:rFonts w:ascii="Times New Roman" w:hAnsi="Times New Roman" w:cs="Times New Roman"/>
          <w:sz w:val="24"/>
          <w:szCs w:val="24"/>
        </w:rPr>
        <w:t xml:space="preserve">uczniów i ich </w:t>
      </w:r>
      <w:r w:rsidRPr="000E30CB">
        <w:rPr>
          <w:rFonts w:ascii="Times New Roman" w:hAnsi="Times New Roman" w:cs="Times New Roman"/>
          <w:sz w:val="24"/>
          <w:szCs w:val="24"/>
        </w:rPr>
        <w:t xml:space="preserve">rodziców o  przewidywanej </w:t>
      </w:r>
      <w:r w:rsidR="00965D2C">
        <w:rPr>
          <w:rFonts w:ascii="Times New Roman" w:hAnsi="Times New Roman" w:cs="Times New Roman"/>
          <w:sz w:val="24"/>
          <w:szCs w:val="24"/>
        </w:rPr>
        <w:t>ocenie klasyfikacyjnej (wpis do e-dziennika).</w:t>
      </w:r>
    </w:p>
    <w:p w:rsidR="00DC43DB" w:rsidRPr="00F8117F" w:rsidRDefault="00DC43DB" w:rsidP="00DC43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C43DB" w:rsidRPr="00112D55" w:rsidRDefault="00DC43DB" w:rsidP="008C58E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Sposoby informowania uczniów i rodziców o przedmiotowych osiągnięciach </w:t>
      </w:r>
      <w:r>
        <w:rPr>
          <w:rFonts w:ascii="Times New Roman" w:hAnsi="Times New Roman" w:cs="Times New Roman"/>
          <w:b/>
          <w:sz w:val="24"/>
          <w:szCs w:val="24"/>
        </w:rPr>
        <w:br/>
        <w:t>i zagrożeniach:</w:t>
      </w:r>
    </w:p>
    <w:p w:rsidR="00DC43DB" w:rsidRDefault="00DC43DB" w:rsidP="00DC43D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Bieżący wpis do zeszytu przedmiotowego</w:t>
      </w:r>
      <w:r w:rsidR="00CB7EA6">
        <w:rPr>
          <w:rFonts w:ascii="Times New Roman" w:hAnsi="Times New Roman" w:cs="Times New Roman"/>
          <w:sz w:val="24"/>
          <w:szCs w:val="24"/>
        </w:rPr>
        <w:t xml:space="preserve"> i e-dziennika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3DB" w:rsidRDefault="00DC43DB" w:rsidP="00DC43D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98">
        <w:rPr>
          <w:rFonts w:ascii="Times New Roman" w:hAnsi="Times New Roman" w:cs="Times New Roman"/>
          <w:sz w:val="24"/>
          <w:szCs w:val="24"/>
        </w:rPr>
        <w:t>Możliwość wglądu rodziców ( po wcześniejszym uzgodnieniu) do ocenionych sprawdzianów i testów przechowywanych przez nauczyciela przedmiotu w danym roku szkolnym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3DB" w:rsidRDefault="00DC43DB" w:rsidP="00DC43D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prośbę jednej ze stron.</w:t>
      </w:r>
    </w:p>
    <w:p w:rsidR="00723292" w:rsidRDefault="00723292" w:rsidP="0072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292" w:rsidRPr="00F8117F" w:rsidRDefault="00723292" w:rsidP="0072329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Zdalne nauczanie.</w:t>
      </w:r>
    </w:p>
    <w:p w:rsidR="00723292" w:rsidRPr="00723292" w:rsidRDefault="00723292" w:rsidP="0072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292">
        <w:rPr>
          <w:rFonts w:ascii="Times New Roman" w:hAnsi="Times New Roman" w:cs="Times New Roman"/>
          <w:sz w:val="24"/>
          <w:szCs w:val="24"/>
        </w:rPr>
        <w:t>a)   W trakcie zdalnego nauczania uczniowie będą oceniani na podstawie:</w:t>
      </w:r>
    </w:p>
    <w:p w:rsidR="00723292" w:rsidRPr="00723292" w:rsidRDefault="00723292" w:rsidP="0072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292">
        <w:rPr>
          <w:rFonts w:ascii="Times New Roman" w:hAnsi="Times New Roman" w:cs="Times New Roman"/>
          <w:sz w:val="24"/>
          <w:szCs w:val="24"/>
        </w:rPr>
        <w:t>- przesyłanych do nauczyciela w formie zdjęcia, skanu lub emaila rozwiązań zleconych prac, zadań domowych, zadań dodatkowych, rozwiązanych kart pracy;</w:t>
      </w:r>
    </w:p>
    <w:p w:rsidR="00723292" w:rsidRPr="00723292" w:rsidRDefault="00723292" w:rsidP="0072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292">
        <w:rPr>
          <w:rFonts w:ascii="Times New Roman" w:hAnsi="Times New Roman" w:cs="Times New Roman"/>
          <w:sz w:val="24"/>
          <w:szCs w:val="24"/>
        </w:rPr>
        <w:t>- kartkówek, prac klasowych przeprowadzonych w formie testów on-l</w:t>
      </w:r>
      <w:r>
        <w:rPr>
          <w:rFonts w:ascii="Times New Roman" w:hAnsi="Times New Roman" w:cs="Times New Roman"/>
          <w:sz w:val="24"/>
          <w:szCs w:val="24"/>
        </w:rPr>
        <w:t xml:space="preserve">ine (z wcześniejszą informacją </w:t>
      </w:r>
      <w:r w:rsidRPr="00723292">
        <w:rPr>
          <w:rFonts w:ascii="Times New Roman" w:hAnsi="Times New Roman" w:cs="Times New Roman"/>
          <w:sz w:val="24"/>
          <w:szCs w:val="24"/>
        </w:rPr>
        <w:t>o terminie i  zakresie materiału), ocenianych wg zasad z punktu II - 3.</w:t>
      </w:r>
    </w:p>
    <w:p w:rsidR="00723292" w:rsidRPr="00F8117F" w:rsidRDefault="00723292" w:rsidP="007232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3292" w:rsidRPr="00723292" w:rsidRDefault="00723292" w:rsidP="0072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292">
        <w:rPr>
          <w:rFonts w:ascii="Times New Roman" w:hAnsi="Times New Roman" w:cs="Times New Roman"/>
          <w:sz w:val="24"/>
          <w:szCs w:val="24"/>
        </w:rPr>
        <w:t>b)</w:t>
      </w:r>
      <w:r w:rsidRPr="00723292">
        <w:rPr>
          <w:rFonts w:ascii="Times New Roman" w:hAnsi="Times New Roman" w:cs="Times New Roman"/>
          <w:sz w:val="24"/>
          <w:szCs w:val="24"/>
        </w:rPr>
        <w:tab/>
        <w:t>W ocenianiu uwzględnia się kryteria: terminowość wykonania pracy, poprawność rozwiązań oraz trudności i ograniczenia wynikające ze zdalnego nauczania u poszczególnych uczniów na podstawie informacji od wychowawcy klasy.</w:t>
      </w:r>
    </w:p>
    <w:p w:rsidR="00723292" w:rsidRPr="00F8117F" w:rsidRDefault="00723292" w:rsidP="007232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3292" w:rsidRPr="00723292" w:rsidRDefault="00723292" w:rsidP="0072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292">
        <w:rPr>
          <w:rFonts w:ascii="Times New Roman" w:hAnsi="Times New Roman" w:cs="Times New Roman"/>
          <w:sz w:val="24"/>
          <w:szCs w:val="24"/>
        </w:rPr>
        <w:t>c)</w:t>
      </w:r>
      <w:r w:rsidRPr="00723292">
        <w:rPr>
          <w:rFonts w:ascii="Times New Roman" w:hAnsi="Times New Roman" w:cs="Times New Roman"/>
          <w:sz w:val="24"/>
          <w:szCs w:val="24"/>
        </w:rPr>
        <w:tab/>
        <w:t>Uczeń, który w wyznaczonym terminie nie napisał pracy klasowej, sprawdzianu, kartkówki ma obowiązek je zaliczyć  w formie i czasie ustalonym z nauczycielem. W przypadku choroby ucznia lub innych okoliczności uniemożliwiających terminowe przesłanie prac np. awaria sprzętu opiekun/rodzic jest zobowiązany zgłosić ten fakt nauczycielowi lub wychowawcy klasy i ustalić nową formę i czas zaliczenia.</w:t>
      </w:r>
    </w:p>
    <w:p w:rsidR="00723292" w:rsidRPr="00F8117F" w:rsidRDefault="00723292" w:rsidP="007232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3292" w:rsidRPr="00723292" w:rsidRDefault="00723292" w:rsidP="0072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292">
        <w:rPr>
          <w:rFonts w:ascii="Times New Roman" w:hAnsi="Times New Roman" w:cs="Times New Roman"/>
          <w:sz w:val="24"/>
          <w:szCs w:val="24"/>
        </w:rPr>
        <w:t>d)</w:t>
      </w:r>
      <w:r w:rsidRPr="00723292">
        <w:rPr>
          <w:rFonts w:ascii="Times New Roman" w:hAnsi="Times New Roman" w:cs="Times New Roman"/>
          <w:sz w:val="24"/>
          <w:szCs w:val="24"/>
        </w:rPr>
        <w:tab/>
        <w:t>Ocenę niedostateczną lub dopuszczającą z pracy klasowej, sprawdzianu, kartkówki będzie można poprawić po uzgodnieniu z nauczycielem sposobu i terminu poprawy.</w:t>
      </w:r>
    </w:p>
    <w:p w:rsidR="00723292" w:rsidRPr="00F8117F" w:rsidRDefault="00723292" w:rsidP="007232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3292" w:rsidRPr="00723292" w:rsidRDefault="00723292" w:rsidP="0072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292">
        <w:rPr>
          <w:rFonts w:ascii="Times New Roman" w:hAnsi="Times New Roman" w:cs="Times New Roman"/>
          <w:sz w:val="24"/>
          <w:szCs w:val="24"/>
        </w:rPr>
        <w:t>e)</w:t>
      </w:r>
      <w:r w:rsidRPr="00723292">
        <w:rPr>
          <w:rFonts w:ascii="Times New Roman" w:hAnsi="Times New Roman" w:cs="Times New Roman"/>
          <w:sz w:val="24"/>
          <w:szCs w:val="24"/>
        </w:rPr>
        <w:tab/>
        <w:t>Rodzice i uczniowie są na bieżąco informowani o postępach w nauce w formie informacji słownej przez e-dziennik lub wpis ocen w e-dzienniku.</w:t>
      </w:r>
    </w:p>
    <w:p w:rsidR="00DC43DB" w:rsidRDefault="00723292" w:rsidP="00723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292">
        <w:rPr>
          <w:rFonts w:ascii="Times New Roman" w:hAnsi="Times New Roman" w:cs="Times New Roman"/>
          <w:sz w:val="24"/>
          <w:szCs w:val="24"/>
        </w:rPr>
        <w:t>f)</w:t>
      </w:r>
      <w:r w:rsidRPr="00723292">
        <w:rPr>
          <w:rFonts w:ascii="Times New Roman" w:hAnsi="Times New Roman" w:cs="Times New Roman"/>
          <w:sz w:val="24"/>
          <w:szCs w:val="24"/>
        </w:rPr>
        <w:tab/>
        <w:t>Wszystkie oceny uzyskane w czasie zdalnego nauczania są ważne i wli</w:t>
      </w:r>
      <w:r w:rsidR="00323930">
        <w:rPr>
          <w:rFonts w:ascii="Times New Roman" w:hAnsi="Times New Roman" w:cs="Times New Roman"/>
          <w:sz w:val="24"/>
          <w:szCs w:val="24"/>
        </w:rPr>
        <w:t>czane do oceny śródrocznej lub</w:t>
      </w:r>
      <w:r w:rsidR="00965D2C">
        <w:rPr>
          <w:rFonts w:ascii="Times New Roman" w:hAnsi="Times New Roman" w:cs="Times New Roman"/>
          <w:sz w:val="24"/>
          <w:szCs w:val="24"/>
        </w:rPr>
        <w:t xml:space="preserve"> </w:t>
      </w:r>
      <w:r w:rsidRPr="00723292">
        <w:rPr>
          <w:rFonts w:ascii="Times New Roman" w:hAnsi="Times New Roman" w:cs="Times New Roman"/>
          <w:sz w:val="24"/>
          <w:szCs w:val="24"/>
        </w:rPr>
        <w:t>rocznej.</w:t>
      </w:r>
    </w:p>
    <w:p w:rsidR="00323930" w:rsidRPr="00F8117F" w:rsidRDefault="00323930" w:rsidP="007232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C43DB" w:rsidRDefault="00DC43DB" w:rsidP="008C58E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Wymagania edukacyjne na poszczególne stopnie szkolne:</w:t>
      </w:r>
    </w:p>
    <w:p w:rsidR="00DC43DB" w:rsidRPr="009B62F6" w:rsidRDefault="009B62F6" w:rsidP="009B6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a) </w:t>
      </w:r>
      <w:r w:rsidR="00DC43DB" w:rsidRPr="009B62F6">
        <w:rPr>
          <w:rFonts w:ascii="Times New Roman" w:hAnsi="Times New Roman" w:cs="Times New Roman"/>
          <w:b/>
          <w:sz w:val="24"/>
          <w:szCs w:val="24"/>
        </w:rPr>
        <w:t>Ocenę celującą</w:t>
      </w:r>
      <w:r w:rsidR="00DC43DB" w:rsidRPr="009B62F6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DC43DB" w:rsidRDefault="00DC43DB" w:rsidP="00DC43DB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62F6">
        <w:rPr>
          <w:rFonts w:ascii="Times New Roman" w:hAnsi="Times New Roman" w:cs="Times New Roman"/>
          <w:sz w:val="24"/>
          <w:szCs w:val="24"/>
        </w:rPr>
        <w:t xml:space="preserve">- </w:t>
      </w:r>
      <w:r w:rsidR="00753082" w:rsidRPr="00652D6B">
        <w:rPr>
          <w:rFonts w:ascii="Times New Roman" w:eastAsia="Times New Roman" w:hAnsi="Times New Roman"/>
          <w:sz w:val="24"/>
          <w:szCs w:val="24"/>
          <w:lang w:eastAsia="pl-PL"/>
        </w:rPr>
        <w:t>samodzielnie i twórczo rozwija własne uzdolnienia</w:t>
      </w:r>
      <w:r w:rsidR="00753082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753082" w:rsidRPr="009B62F6" w:rsidRDefault="00753082" w:rsidP="00DC43D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2D6B">
        <w:rPr>
          <w:rFonts w:ascii="Times New Roman" w:eastAsia="Times New Roman" w:hAnsi="Times New Roman"/>
          <w:sz w:val="24"/>
          <w:szCs w:val="24"/>
          <w:lang w:eastAsia="pl-PL"/>
        </w:rPr>
        <w:t>biegle posługuje się zdobytymi wiadomościami w rozwiązywaniu problemów teoretycznych lub praktycznych z programu nauczania danej klasy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C43DB" w:rsidRPr="009B62F6" w:rsidRDefault="00DC43DB" w:rsidP="00DC43D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2F6">
        <w:rPr>
          <w:rFonts w:ascii="Times New Roman" w:hAnsi="Times New Roman" w:cs="Times New Roman"/>
          <w:sz w:val="24"/>
          <w:szCs w:val="24"/>
        </w:rPr>
        <w:t xml:space="preserve">- potrafi stosować wiadomości w sytuacjach nietypowych (problemowych), </w:t>
      </w:r>
    </w:p>
    <w:p w:rsidR="00DC43DB" w:rsidRPr="009B62F6" w:rsidRDefault="00DC43DB" w:rsidP="00DC43D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2F6">
        <w:rPr>
          <w:rFonts w:ascii="Times New Roman" w:hAnsi="Times New Roman" w:cs="Times New Roman"/>
          <w:sz w:val="24"/>
          <w:szCs w:val="24"/>
        </w:rPr>
        <w:t xml:space="preserve">- umie formułować problemy i dokonuje analizy lub syntezy nowych zjawisk, </w:t>
      </w:r>
    </w:p>
    <w:p w:rsidR="00DC43DB" w:rsidRPr="009B62F6" w:rsidRDefault="00DC43DB" w:rsidP="00DC43D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2F6">
        <w:rPr>
          <w:rFonts w:ascii="Times New Roman" w:hAnsi="Times New Roman" w:cs="Times New Roman"/>
          <w:sz w:val="24"/>
          <w:szCs w:val="24"/>
        </w:rPr>
        <w:t>- umie rozwiązywać problemy w sposób nietypowy,</w:t>
      </w:r>
    </w:p>
    <w:p w:rsidR="00DC43DB" w:rsidRPr="009B62F6" w:rsidRDefault="00DC43DB" w:rsidP="00DC43D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2F6">
        <w:rPr>
          <w:rFonts w:ascii="Times New Roman" w:hAnsi="Times New Roman" w:cs="Times New Roman"/>
          <w:sz w:val="24"/>
          <w:szCs w:val="24"/>
        </w:rPr>
        <w:t>- osiąga su</w:t>
      </w:r>
      <w:r w:rsidR="00CB7EA6">
        <w:rPr>
          <w:rFonts w:ascii="Times New Roman" w:hAnsi="Times New Roman" w:cs="Times New Roman"/>
          <w:sz w:val="24"/>
          <w:szCs w:val="24"/>
        </w:rPr>
        <w:t>kcesy w konkursach</w:t>
      </w:r>
      <w:r w:rsidRPr="009B62F6">
        <w:rPr>
          <w:rFonts w:ascii="Times New Roman" w:hAnsi="Times New Roman" w:cs="Times New Roman"/>
          <w:sz w:val="24"/>
          <w:szCs w:val="24"/>
        </w:rPr>
        <w:t>,</w:t>
      </w:r>
    </w:p>
    <w:p w:rsidR="00DC43DB" w:rsidRPr="009B62F6" w:rsidRDefault="009B62F6" w:rsidP="009B6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b) </w:t>
      </w:r>
      <w:r w:rsidR="00DC43DB" w:rsidRPr="009B62F6">
        <w:rPr>
          <w:rFonts w:ascii="Times New Roman" w:hAnsi="Times New Roman" w:cs="Times New Roman"/>
          <w:b/>
          <w:sz w:val="24"/>
          <w:szCs w:val="24"/>
        </w:rPr>
        <w:t>Ocenę bardzo dobrą</w:t>
      </w:r>
      <w:r w:rsidR="00DC43DB" w:rsidRPr="009B62F6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DC43DB" w:rsidRPr="009B62F6" w:rsidRDefault="00DC43DB" w:rsidP="00DC43D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2F6">
        <w:rPr>
          <w:rFonts w:ascii="Times New Roman" w:hAnsi="Times New Roman" w:cs="Times New Roman"/>
          <w:sz w:val="24"/>
          <w:szCs w:val="24"/>
        </w:rPr>
        <w:t xml:space="preserve">- w pełnym zakresie opanował wiadomości i umiejętności programowe, </w:t>
      </w:r>
    </w:p>
    <w:p w:rsidR="00DC43DB" w:rsidRPr="009B62F6" w:rsidRDefault="00DC43DB" w:rsidP="00DC43D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2F6">
        <w:rPr>
          <w:rFonts w:ascii="Times New Roman" w:hAnsi="Times New Roman" w:cs="Times New Roman"/>
          <w:sz w:val="24"/>
          <w:szCs w:val="24"/>
        </w:rPr>
        <w:t>- zdobytą wiedzę potrafi zastosować w nowych sytuacjach,</w:t>
      </w:r>
    </w:p>
    <w:p w:rsidR="00DC43DB" w:rsidRPr="009B62F6" w:rsidRDefault="00DC43DB" w:rsidP="00DC43D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2F6">
        <w:rPr>
          <w:rFonts w:ascii="Times New Roman" w:hAnsi="Times New Roman" w:cs="Times New Roman"/>
          <w:sz w:val="24"/>
          <w:szCs w:val="24"/>
        </w:rPr>
        <w:t>- jest samodzielny,</w:t>
      </w:r>
    </w:p>
    <w:p w:rsidR="00DC43DB" w:rsidRPr="009B62F6" w:rsidRDefault="009B62F6" w:rsidP="009B6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DC43DB" w:rsidRPr="009B62F6">
        <w:rPr>
          <w:rFonts w:ascii="Times New Roman" w:hAnsi="Times New Roman" w:cs="Times New Roman"/>
          <w:sz w:val="24"/>
          <w:szCs w:val="24"/>
        </w:rPr>
        <w:t>korzysta z różnych źródeł wiedzy,</w:t>
      </w:r>
    </w:p>
    <w:p w:rsidR="00DC43DB" w:rsidRPr="009B62F6" w:rsidRDefault="009B62F6" w:rsidP="009B6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43DB" w:rsidRPr="009B62F6">
        <w:rPr>
          <w:rFonts w:ascii="Times New Roman" w:hAnsi="Times New Roman" w:cs="Times New Roman"/>
          <w:sz w:val="24"/>
          <w:szCs w:val="24"/>
        </w:rPr>
        <w:t xml:space="preserve"> - potrafi zaplanować i przeprowadzić doświadczenia fizyczne, </w:t>
      </w:r>
    </w:p>
    <w:p w:rsidR="00DC43DB" w:rsidRPr="009B62F6" w:rsidRDefault="00DC43DB" w:rsidP="00DC43D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2F6">
        <w:rPr>
          <w:rFonts w:ascii="Times New Roman" w:hAnsi="Times New Roman" w:cs="Times New Roman"/>
          <w:sz w:val="24"/>
          <w:szCs w:val="24"/>
        </w:rPr>
        <w:t xml:space="preserve">- rozwiązuje samodzielnie zadania rachunkowe i problemowe, </w:t>
      </w:r>
    </w:p>
    <w:p w:rsidR="00DC43DB" w:rsidRPr="009B62F6" w:rsidRDefault="009B62F6" w:rsidP="009B6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c) </w:t>
      </w:r>
      <w:r w:rsidR="00DC43DB" w:rsidRPr="009B62F6">
        <w:rPr>
          <w:rFonts w:ascii="Times New Roman" w:hAnsi="Times New Roman" w:cs="Times New Roman"/>
          <w:b/>
          <w:sz w:val="24"/>
          <w:szCs w:val="24"/>
        </w:rPr>
        <w:t>Ocenę dobrą</w:t>
      </w:r>
      <w:r w:rsidR="00DC43DB" w:rsidRPr="009B62F6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DC43DB" w:rsidRPr="009B62F6" w:rsidRDefault="00DC43DB" w:rsidP="00DC43D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2F6">
        <w:rPr>
          <w:rFonts w:ascii="Times New Roman" w:hAnsi="Times New Roman" w:cs="Times New Roman"/>
          <w:sz w:val="24"/>
          <w:szCs w:val="24"/>
        </w:rPr>
        <w:t>- opanował w dużym zakresie wiadomości i umiejętności określone programem nauczania,</w:t>
      </w:r>
    </w:p>
    <w:p w:rsidR="00DC43DB" w:rsidRPr="009B62F6" w:rsidRDefault="00DC43DB" w:rsidP="00DC43D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2F6">
        <w:rPr>
          <w:rFonts w:ascii="Times New Roman" w:hAnsi="Times New Roman" w:cs="Times New Roman"/>
          <w:sz w:val="24"/>
          <w:szCs w:val="24"/>
        </w:rPr>
        <w:t xml:space="preserve">- poprawnie stosuje wiadomości do rozwiązywania typowych zadań lub problemów, </w:t>
      </w:r>
    </w:p>
    <w:p w:rsidR="00DC43DB" w:rsidRPr="009B62F6" w:rsidRDefault="00DC43DB" w:rsidP="00DC43D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2F6">
        <w:rPr>
          <w:rFonts w:ascii="Times New Roman" w:hAnsi="Times New Roman" w:cs="Times New Roman"/>
          <w:sz w:val="24"/>
          <w:szCs w:val="24"/>
        </w:rPr>
        <w:t xml:space="preserve">- potrafi wykonać zaplanowane doświadczenie z fizyki, rozwiązać proste zadanie lub problem, </w:t>
      </w:r>
    </w:p>
    <w:p w:rsidR="00DC43DB" w:rsidRPr="009B62F6" w:rsidRDefault="009B62F6" w:rsidP="009B6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d) </w:t>
      </w:r>
      <w:r w:rsidR="00DC43DB" w:rsidRPr="009B62F6">
        <w:rPr>
          <w:rFonts w:ascii="Times New Roman" w:hAnsi="Times New Roman" w:cs="Times New Roman"/>
          <w:b/>
          <w:sz w:val="24"/>
          <w:szCs w:val="24"/>
        </w:rPr>
        <w:t>Ocenę dostateczną</w:t>
      </w:r>
      <w:r w:rsidR="00DC43DB" w:rsidRPr="009B62F6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DC43DB" w:rsidRPr="009B62F6" w:rsidRDefault="00DC43DB" w:rsidP="00DC43D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2F6">
        <w:rPr>
          <w:rFonts w:ascii="Times New Roman" w:hAnsi="Times New Roman" w:cs="Times New Roman"/>
          <w:sz w:val="24"/>
          <w:szCs w:val="24"/>
        </w:rPr>
        <w:t>- opanował w podstawowym zakresie wiadomości i umiejętności określone programem nauczania,</w:t>
      </w:r>
    </w:p>
    <w:p w:rsidR="00DC43DB" w:rsidRPr="009B62F6" w:rsidRDefault="00DC43DB" w:rsidP="00DC43D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2F6">
        <w:rPr>
          <w:rFonts w:ascii="Times New Roman" w:hAnsi="Times New Roman" w:cs="Times New Roman"/>
          <w:sz w:val="24"/>
          <w:szCs w:val="24"/>
        </w:rPr>
        <w:t xml:space="preserve"> - potrafi zastosować wiadomości do rozwiązywania zadań z pomocą nauczyciela, </w:t>
      </w:r>
    </w:p>
    <w:p w:rsidR="00DC43DB" w:rsidRPr="009B62F6" w:rsidRDefault="00DC43DB" w:rsidP="00DC43D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2F6">
        <w:rPr>
          <w:rFonts w:ascii="Times New Roman" w:hAnsi="Times New Roman" w:cs="Times New Roman"/>
          <w:sz w:val="24"/>
          <w:szCs w:val="24"/>
        </w:rPr>
        <w:t xml:space="preserve">- potrafi wykonać proste doświadczenie fizyczne z pomocą nauczyciela, </w:t>
      </w:r>
    </w:p>
    <w:p w:rsidR="00DC43DB" w:rsidRPr="009B62F6" w:rsidRDefault="00DC43DB" w:rsidP="00DC43D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2F6">
        <w:rPr>
          <w:rFonts w:ascii="Times New Roman" w:hAnsi="Times New Roman" w:cs="Times New Roman"/>
          <w:sz w:val="24"/>
          <w:szCs w:val="24"/>
        </w:rPr>
        <w:t>- zna podstawowe wzory i jednostki wielkości fizycznych,</w:t>
      </w:r>
    </w:p>
    <w:p w:rsidR="00DC43DB" w:rsidRPr="009B62F6" w:rsidRDefault="009B62F6" w:rsidP="009B6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e) </w:t>
      </w:r>
      <w:r w:rsidR="00DC43DB" w:rsidRPr="009B62F6">
        <w:rPr>
          <w:rFonts w:ascii="Times New Roman" w:hAnsi="Times New Roman" w:cs="Times New Roman"/>
          <w:b/>
          <w:sz w:val="24"/>
          <w:szCs w:val="24"/>
        </w:rPr>
        <w:t>Ocenę dopuszczającą</w:t>
      </w:r>
      <w:r w:rsidR="00DC43DB" w:rsidRPr="009B62F6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DC43DB" w:rsidRPr="009B62F6" w:rsidRDefault="00DC43DB" w:rsidP="00DC43D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2F6">
        <w:rPr>
          <w:rFonts w:ascii="Times New Roman" w:hAnsi="Times New Roman" w:cs="Times New Roman"/>
          <w:sz w:val="24"/>
          <w:szCs w:val="24"/>
        </w:rPr>
        <w:t xml:space="preserve">- ma niewielkie braki w wiadomościach i umiejętnościach określonych programem nauczania, ale braki te nie przekreślają możliwości dalszego kształcenia, </w:t>
      </w:r>
    </w:p>
    <w:p w:rsidR="00DC43DB" w:rsidRPr="009B62F6" w:rsidRDefault="00DC43DB" w:rsidP="00DC43D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2F6">
        <w:rPr>
          <w:rFonts w:ascii="Times New Roman" w:hAnsi="Times New Roman" w:cs="Times New Roman"/>
          <w:sz w:val="24"/>
          <w:szCs w:val="24"/>
        </w:rPr>
        <w:t xml:space="preserve">- zna podstawowe prawa i wielkości fizyczne, </w:t>
      </w:r>
    </w:p>
    <w:p w:rsidR="00DC43DB" w:rsidRPr="009B62F6" w:rsidRDefault="00DC43DB" w:rsidP="00DC43D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2F6">
        <w:rPr>
          <w:rFonts w:ascii="Times New Roman" w:hAnsi="Times New Roman" w:cs="Times New Roman"/>
          <w:sz w:val="24"/>
          <w:szCs w:val="24"/>
        </w:rPr>
        <w:t xml:space="preserve">- potrafi z pomocą nauczyciela wykonać proste doświadczenie fizyczne, </w:t>
      </w:r>
    </w:p>
    <w:p w:rsidR="00DC43DB" w:rsidRPr="009B62F6" w:rsidRDefault="009B62F6" w:rsidP="009B6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f) </w:t>
      </w:r>
      <w:r w:rsidR="00DC43DB" w:rsidRPr="009B62F6">
        <w:rPr>
          <w:rFonts w:ascii="Times New Roman" w:hAnsi="Times New Roman" w:cs="Times New Roman"/>
          <w:b/>
          <w:sz w:val="24"/>
          <w:szCs w:val="24"/>
        </w:rPr>
        <w:t>Ocenę niedostateczną</w:t>
      </w:r>
      <w:r w:rsidR="00DC43DB" w:rsidRPr="009B62F6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DC43DB" w:rsidRPr="009B62F6" w:rsidRDefault="00DC43DB" w:rsidP="00DC43D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2F6">
        <w:rPr>
          <w:rFonts w:ascii="Times New Roman" w:hAnsi="Times New Roman" w:cs="Times New Roman"/>
          <w:sz w:val="24"/>
          <w:szCs w:val="24"/>
        </w:rPr>
        <w:t xml:space="preserve">- nie opanował tych wiadomości i umiejętności, które są konieczne do dalszego kształcenia, </w:t>
      </w:r>
    </w:p>
    <w:p w:rsidR="00DC43DB" w:rsidRPr="009B62F6" w:rsidRDefault="00DC43DB" w:rsidP="00DC43D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2F6">
        <w:rPr>
          <w:rFonts w:ascii="Times New Roman" w:hAnsi="Times New Roman" w:cs="Times New Roman"/>
          <w:sz w:val="24"/>
          <w:szCs w:val="24"/>
        </w:rPr>
        <w:t xml:space="preserve">- nie potrafi rozwiązać zadań teoretycznych lub praktycznych o elementarnym stopniu trudności, nawet z pomocą nauczyciela, </w:t>
      </w:r>
    </w:p>
    <w:p w:rsidR="00DC43DB" w:rsidRPr="009B62F6" w:rsidRDefault="00DC43DB" w:rsidP="00DC43D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2F6">
        <w:rPr>
          <w:rFonts w:ascii="Times New Roman" w:hAnsi="Times New Roman" w:cs="Times New Roman"/>
          <w:sz w:val="24"/>
          <w:szCs w:val="24"/>
        </w:rPr>
        <w:t xml:space="preserve">- nie zna podstawowych praw, pojęć i wielkości fizycznych, </w:t>
      </w:r>
    </w:p>
    <w:p w:rsidR="00DC43DB" w:rsidRPr="009B62F6" w:rsidRDefault="00DC43DB" w:rsidP="00DC43D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2F6">
        <w:rPr>
          <w:rFonts w:ascii="Times New Roman" w:hAnsi="Times New Roman" w:cs="Times New Roman"/>
          <w:sz w:val="24"/>
          <w:szCs w:val="24"/>
        </w:rPr>
        <w:t>- nie sprostał wymaganiom na ocenę dopuszczającą.</w:t>
      </w:r>
    </w:p>
    <w:p w:rsidR="00CD4E12" w:rsidRDefault="00CD4E12"/>
    <w:p w:rsidR="00CB7EA6" w:rsidRDefault="00CB7EA6"/>
    <w:p w:rsidR="00CB7EA6" w:rsidRPr="00CB7EA6" w:rsidRDefault="00CB7EA6" w:rsidP="00CB7EA6">
      <w:pPr>
        <w:jc w:val="right"/>
        <w:rPr>
          <w:rFonts w:ascii="Times New Roman" w:hAnsi="Times New Roman" w:cs="Times New Roman"/>
        </w:rPr>
      </w:pPr>
      <w:r w:rsidRPr="00CB7EA6">
        <w:rPr>
          <w:rFonts w:ascii="Times New Roman" w:hAnsi="Times New Roman" w:cs="Times New Roman"/>
        </w:rPr>
        <w:t>Opracowała: Agnieszka Pelczar</w:t>
      </w:r>
    </w:p>
    <w:sectPr w:rsidR="00CB7EA6" w:rsidRPr="00CB7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934"/>
    <w:multiLevelType w:val="hybridMultilevel"/>
    <w:tmpl w:val="461024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A31AAD"/>
    <w:multiLevelType w:val="hybridMultilevel"/>
    <w:tmpl w:val="30465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366C76"/>
    <w:multiLevelType w:val="hybridMultilevel"/>
    <w:tmpl w:val="64A6B522"/>
    <w:lvl w:ilvl="0" w:tplc="B6E630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720EA3"/>
    <w:multiLevelType w:val="hybridMultilevel"/>
    <w:tmpl w:val="AC76B3A2"/>
    <w:lvl w:ilvl="0" w:tplc="B7305D7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7651D"/>
    <w:multiLevelType w:val="hybridMultilevel"/>
    <w:tmpl w:val="A942C1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E92E48"/>
    <w:multiLevelType w:val="hybridMultilevel"/>
    <w:tmpl w:val="288A96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58503497"/>
    <w:multiLevelType w:val="hybridMultilevel"/>
    <w:tmpl w:val="ADC60F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692A35B0"/>
    <w:multiLevelType w:val="hybridMultilevel"/>
    <w:tmpl w:val="DFEE52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9C34DB"/>
    <w:multiLevelType w:val="hybridMultilevel"/>
    <w:tmpl w:val="F7CA8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A1E6C"/>
    <w:multiLevelType w:val="hybridMultilevel"/>
    <w:tmpl w:val="851AA954"/>
    <w:lvl w:ilvl="0" w:tplc="29BED3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4716E0"/>
    <w:multiLevelType w:val="hybridMultilevel"/>
    <w:tmpl w:val="A75036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12"/>
  </w:num>
  <w:num w:numId="9">
    <w:abstractNumId w:val="1"/>
  </w:num>
  <w:num w:numId="10">
    <w:abstractNumId w:val="3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DB"/>
    <w:rsid w:val="00171BA1"/>
    <w:rsid w:val="002E7F06"/>
    <w:rsid w:val="00302BE1"/>
    <w:rsid w:val="00323930"/>
    <w:rsid w:val="00390017"/>
    <w:rsid w:val="004722C9"/>
    <w:rsid w:val="004E7441"/>
    <w:rsid w:val="005659C3"/>
    <w:rsid w:val="00723292"/>
    <w:rsid w:val="00753082"/>
    <w:rsid w:val="00775ED7"/>
    <w:rsid w:val="008C58E4"/>
    <w:rsid w:val="00965D2C"/>
    <w:rsid w:val="00982F32"/>
    <w:rsid w:val="009B62F6"/>
    <w:rsid w:val="009C3F34"/>
    <w:rsid w:val="00A07EB7"/>
    <w:rsid w:val="00B23C2A"/>
    <w:rsid w:val="00BC48ED"/>
    <w:rsid w:val="00C9152C"/>
    <w:rsid w:val="00CB7EA6"/>
    <w:rsid w:val="00CD4E12"/>
    <w:rsid w:val="00D80325"/>
    <w:rsid w:val="00DC43DB"/>
    <w:rsid w:val="00E302AB"/>
    <w:rsid w:val="00F8117F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3DB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3DB"/>
    <w:pPr>
      <w:ind w:left="720"/>
      <w:contextualSpacing/>
    </w:pPr>
  </w:style>
  <w:style w:type="paragraph" w:customStyle="1" w:styleId="tekstglowny">
    <w:name w:val="tekst_glowny"/>
    <w:basedOn w:val="Normalny"/>
    <w:uiPriority w:val="99"/>
    <w:rsid w:val="008C58E4"/>
    <w:pPr>
      <w:widowControl w:val="0"/>
      <w:tabs>
        <w:tab w:val="left" w:pos="227"/>
        <w:tab w:val="left" w:pos="369"/>
      </w:tabs>
      <w:autoSpaceDE w:val="0"/>
      <w:autoSpaceDN w:val="0"/>
      <w:adjustRightInd w:val="0"/>
      <w:spacing w:after="0"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</w:rPr>
  </w:style>
  <w:style w:type="paragraph" w:customStyle="1" w:styleId="kropkalistalisty">
    <w:name w:val="kropka_lista (listy)"/>
    <w:basedOn w:val="tekstglowny"/>
    <w:uiPriority w:val="99"/>
    <w:rsid w:val="008C58E4"/>
    <w:pPr>
      <w:ind w:left="227" w:hanging="22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BE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E1"/>
    <w:rPr>
      <w:rFonts w:ascii="Arial" w:hAnsi="Arial" w:cs="Arial"/>
      <w:sz w:val="16"/>
      <w:szCs w:val="16"/>
    </w:rPr>
  </w:style>
  <w:style w:type="table" w:styleId="Tabela-Siatka">
    <w:name w:val="Table Grid"/>
    <w:basedOn w:val="Standardowy"/>
    <w:uiPriority w:val="59"/>
    <w:rsid w:val="0075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3DB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3DB"/>
    <w:pPr>
      <w:ind w:left="720"/>
      <w:contextualSpacing/>
    </w:pPr>
  </w:style>
  <w:style w:type="paragraph" w:customStyle="1" w:styleId="tekstglowny">
    <w:name w:val="tekst_glowny"/>
    <w:basedOn w:val="Normalny"/>
    <w:uiPriority w:val="99"/>
    <w:rsid w:val="008C58E4"/>
    <w:pPr>
      <w:widowControl w:val="0"/>
      <w:tabs>
        <w:tab w:val="left" w:pos="227"/>
        <w:tab w:val="left" w:pos="369"/>
      </w:tabs>
      <w:autoSpaceDE w:val="0"/>
      <w:autoSpaceDN w:val="0"/>
      <w:adjustRightInd w:val="0"/>
      <w:spacing w:after="0"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</w:rPr>
  </w:style>
  <w:style w:type="paragraph" w:customStyle="1" w:styleId="kropkalistalisty">
    <w:name w:val="kropka_lista (listy)"/>
    <w:basedOn w:val="tekstglowny"/>
    <w:uiPriority w:val="99"/>
    <w:rsid w:val="008C58E4"/>
    <w:pPr>
      <w:ind w:left="227" w:hanging="22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BE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E1"/>
    <w:rPr>
      <w:rFonts w:ascii="Arial" w:hAnsi="Arial" w:cs="Arial"/>
      <w:sz w:val="16"/>
      <w:szCs w:val="16"/>
    </w:rPr>
  </w:style>
  <w:style w:type="table" w:styleId="Tabela-Siatka">
    <w:name w:val="Table Grid"/>
    <w:basedOn w:val="Standardowy"/>
    <w:uiPriority w:val="59"/>
    <w:rsid w:val="0075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2021-09-01T17:33:00Z</cp:lastPrinted>
  <dcterms:created xsi:type="dcterms:W3CDTF">2021-09-15T19:03:00Z</dcterms:created>
  <dcterms:modified xsi:type="dcterms:W3CDTF">2021-09-15T19:03:00Z</dcterms:modified>
</cp:coreProperties>
</file>